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66F6332" w:rsidR="00C45C4C" w:rsidRPr="003C5818" w:rsidRDefault="00C45C4C" w:rsidP="00F56B9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56B99">
              <w:rPr>
                <w:rFonts w:ascii="Arial" w:hAnsi="Arial" w:cs="Arial"/>
                <w:b/>
                <w:color w:val="auto"/>
                <w:sz w:val="12"/>
                <w:szCs w:val="12"/>
              </w:rPr>
              <w:t>L</w:t>
            </w:r>
            <w:r w:rsidR="00F56B99" w:rsidRPr="00F56B99">
              <w:rPr>
                <w:rFonts w:ascii="Arial" w:hAnsi="Arial" w:cs="Arial"/>
                <w:b/>
                <w:color w:val="auto"/>
                <w:sz w:val="12"/>
                <w:szCs w:val="12"/>
              </w:rPr>
              <w:t>avori di parziale riqualificazione dell’impianto di climatizzazione del Palazzo delle Federazioni Sportive in Viale Tiziano, 70 a Roma.</w:t>
            </w:r>
            <w:r w:rsidR="00F56B99">
              <w:rPr>
                <w:rFonts w:ascii="Arial" w:hAnsi="Arial" w:cs="Arial"/>
                <w:b/>
                <w:color w:val="auto"/>
                <w:sz w:val="12"/>
                <w:szCs w:val="12"/>
              </w:rPr>
              <w:t xml:space="preserve"> </w:t>
            </w:r>
            <w:r w:rsidR="00F56B99" w:rsidRPr="00F56B99">
              <w:rPr>
                <w:rFonts w:ascii="Arial" w:hAnsi="Arial" w:cs="Arial"/>
                <w:b/>
                <w:color w:val="auto"/>
                <w:sz w:val="12"/>
                <w:szCs w:val="12"/>
              </w:rPr>
              <w:t>CIG: 7152662368 - R.A. 063/17/PN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77FE625" w:rsidR="00A23B3E" w:rsidRPr="003C5818" w:rsidRDefault="00F503D0" w:rsidP="003D4602">
            <w:pPr>
              <w:rPr>
                <w:rFonts w:ascii="Arial" w:hAnsi="Arial" w:cs="Arial"/>
                <w:color w:val="auto"/>
                <w:sz w:val="12"/>
                <w:szCs w:val="12"/>
              </w:rPr>
            </w:pPr>
            <w:r w:rsidRPr="003C5818">
              <w:rPr>
                <w:rFonts w:ascii="Arial" w:hAnsi="Arial" w:cs="Arial"/>
                <w:color w:val="auto"/>
                <w:sz w:val="12"/>
                <w:szCs w:val="12"/>
              </w:rPr>
              <w:t>[</w:t>
            </w:r>
            <w:r w:rsidR="00F56B99">
              <w:rPr>
                <w:rFonts w:ascii="Arial" w:hAnsi="Arial" w:cs="Arial"/>
                <w:b/>
                <w:color w:val="auto"/>
                <w:sz w:val="12"/>
                <w:szCs w:val="12"/>
              </w:rPr>
              <w:t>L</w:t>
            </w:r>
            <w:r w:rsidR="00F56B99" w:rsidRPr="00F56B99">
              <w:rPr>
                <w:rFonts w:ascii="Arial" w:hAnsi="Arial" w:cs="Arial"/>
                <w:b/>
                <w:color w:val="auto"/>
                <w:sz w:val="12"/>
                <w:szCs w:val="12"/>
              </w:rPr>
              <w:t>avori di parziale riqualificazione dell’impianto di climatizzazione del Palazzo delle Federazioni Sportive in Viale Tiziano, 70 a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0272615" w:rsidR="00A23B3E" w:rsidRPr="003C5818" w:rsidRDefault="00F503D0" w:rsidP="00F56B99">
            <w:pPr>
              <w:rPr>
                <w:rFonts w:ascii="Arial" w:hAnsi="Arial" w:cs="Arial"/>
                <w:color w:val="auto"/>
                <w:sz w:val="12"/>
                <w:szCs w:val="12"/>
              </w:rPr>
            </w:pPr>
            <w:r w:rsidRPr="003C5818">
              <w:rPr>
                <w:rFonts w:ascii="Arial" w:hAnsi="Arial" w:cs="Arial"/>
                <w:color w:val="auto"/>
                <w:sz w:val="12"/>
                <w:szCs w:val="12"/>
              </w:rPr>
              <w:t>[</w:t>
            </w:r>
            <w:r w:rsidR="003D4602">
              <w:rPr>
                <w:rFonts w:ascii="Arial" w:hAnsi="Arial" w:cs="Arial"/>
                <w:b/>
                <w:color w:val="auto"/>
                <w:sz w:val="12"/>
                <w:szCs w:val="12"/>
              </w:rPr>
              <w:t>R.A. 0</w:t>
            </w:r>
            <w:r w:rsidR="00F56B99">
              <w:rPr>
                <w:rFonts w:ascii="Arial" w:hAnsi="Arial" w:cs="Arial"/>
                <w:b/>
                <w:color w:val="auto"/>
                <w:sz w:val="12"/>
                <w:szCs w:val="12"/>
              </w:rPr>
              <w:t>63</w:t>
            </w:r>
            <w:r w:rsidR="003D4602">
              <w:rPr>
                <w:rFonts w:ascii="Arial" w:hAnsi="Arial" w:cs="Arial"/>
                <w:b/>
                <w:color w:val="auto"/>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35A275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56B99" w:rsidRPr="00F56B99">
              <w:rPr>
                <w:rFonts w:ascii="Arial" w:hAnsi="Arial" w:cs="Arial"/>
                <w:b/>
                <w:color w:val="auto"/>
                <w:sz w:val="12"/>
                <w:szCs w:val="12"/>
              </w:rPr>
              <w:t>7152662368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6E5D5510" w:rsidR="00A23B3E" w:rsidRPr="003C5818" w:rsidRDefault="00A23B3E" w:rsidP="003D4602">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16306">
              <w:rPr>
                <w:rFonts w:ascii="Arial" w:hAnsi="Arial" w:cs="Arial"/>
                <w:color w:val="auto"/>
                <w:sz w:val="12"/>
                <w:szCs w:val="12"/>
              </w:rPr>
            </w:r>
            <w:r w:rsidR="0001630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f), f-ter</w:t>
            </w:r>
            <w:r>
              <w:rPr>
                <w:rFonts w:ascii="Arial" w:hAnsi="Arial" w:cs="Arial"/>
                <w:b/>
                <w:color w:val="auto"/>
                <w:sz w:val="12"/>
                <w:szCs w:val="12"/>
              </w:rPr>
              <w:t xml:space="preserve">, </w:t>
            </w:r>
            <w:r w:rsidRPr="004E1937">
              <w:rPr>
                <w:rFonts w:ascii="Arial" w:hAnsi="Arial" w:cs="Arial"/>
                <w:b/>
                <w:color w:val="auto"/>
                <w:sz w:val="12"/>
                <w:szCs w:val="12"/>
              </w:rPr>
              <w:t xml:space="preserve">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16306">
              <w:rPr>
                <w:rFonts w:ascii="Arial" w:hAnsi="Arial" w:cs="Arial"/>
                <w:b/>
                <w:color w:val="auto"/>
                <w:sz w:val="12"/>
                <w:szCs w:val="12"/>
              </w:rPr>
            </w:r>
            <w:r w:rsidR="0001630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554A7C7"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3D4602">
        <w:rPr>
          <w:rFonts w:ascii="Arial" w:hAnsi="Arial" w:cs="Arial"/>
          <w:color w:val="auto"/>
          <w:sz w:val="12"/>
          <w:szCs w:val="12"/>
        </w:rPr>
        <w:t>[</w:t>
      </w:r>
      <w:r w:rsidR="00F56B99">
        <w:rPr>
          <w:rFonts w:ascii="Arial" w:hAnsi="Arial" w:cs="Arial"/>
          <w:b/>
          <w:color w:val="auto"/>
          <w:sz w:val="12"/>
          <w:szCs w:val="12"/>
        </w:rPr>
        <w:t>L</w:t>
      </w:r>
      <w:r w:rsidR="00F56B99" w:rsidRPr="00F56B99">
        <w:rPr>
          <w:rFonts w:ascii="Arial" w:hAnsi="Arial" w:cs="Arial"/>
          <w:b/>
          <w:color w:val="auto"/>
          <w:sz w:val="12"/>
          <w:szCs w:val="12"/>
        </w:rPr>
        <w:t>avori di parziale riqualificazione dell’impianto di climatizzazione del Palazzo delle Federazioni Sportive in Viale Tiziano, 70 a Roma.</w:t>
      </w:r>
      <w:r w:rsidR="00F56B99">
        <w:rPr>
          <w:rFonts w:ascii="Arial" w:hAnsi="Arial" w:cs="Arial"/>
          <w:b/>
          <w:color w:val="auto"/>
          <w:sz w:val="12"/>
          <w:szCs w:val="12"/>
        </w:rPr>
        <w:t xml:space="preserve"> </w:t>
      </w:r>
      <w:r w:rsidR="00F56B99" w:rsidRPr="00F56B99">
        <w:rPr>
          <w:rFonts w:ascii="Arial" w:hAnsi="Arial" w:cs="Arial"/>
          <w:b/>
          <w:color w:val="auto"/>
          <w:sz w:val="12"/>
          <w:szCs w:val="12"/>
        </w:rPr>
        <w:t>CIG: 7152662368 - R.A. 063/17/PN</w:t>
      </w:r>
      <w:r w:rsidRPr="003D4602">
        <w:rPr>
          <w:rFonts w:ascii="Arial" w:hAnsi="Arial" w:cs="Arial"/>
          <w:color w:val="auto"/>
          <w:sz w:val="12"/>
          <w:szCs w:val="12"/>
        </w:rPr>
        <w:t>]</w:t>
      </w:r>
      <w:r w:rsidRPr="003D4602">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16306">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irieElPt+5LHQeLWiz2WPec7eys=" w:salt="ZIQDqbe6ni22gA7Dc0ajt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16306"/>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4602"/>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6B99"/>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64E4-0309-4552-9F8B-57CC98DF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16</TotalTime>
  <Pages>18</Pages>
  <Words>9766</Words>
  <Characters>55670</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65306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6</cp:revision>
  <cp:lastPrinted>2016-08-31T08:45:00Z</cp:lastPrinted>
  <dcterms:created xsi:type="dcterms:W3CDTF">2017-05-23T16:30:00Z</dcterms:created>
  <dcterms:modified xsi:type="dcterms:W3CDTF">2017-07-24T13:33:00Z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