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84" w:rsidRPr="005036E4" w:rsidRDefault="00687E84" w:rsidP="00F40FB6">
      <w:pPr>
        <w:spacing w:after="0" w:line="360" w:lineRule="auto"/>
        <w:jc w:val="center"/>
        <w:rPr>
          <w:rFonts w:ascii="Arial" w:hAnsi="Arial" w:cs="Arial"/>
          <w:b/>
          <w:i/>
          <w:sz w:val="20"/>
          <w:szCs w:val="20"/>
        </w:rPr>
      </w:pPr>
    </w:p>
    <w:p w:rsidR="00687E84" w:rsidRPr="005036E4" w:rsidRDefault="00687E84"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Pr>
          <w:rFonts w:ascii="Arial" w:hAnsi="Arial" w:cs="Arial"/>
          <w:b/>
          <w:sz w:val="20"/>
          <w:szCs w:val="20"/>
        </w:rPr>
        <w:t>DICHIARAZIONE DI AVVALIMENTO</w:t>
      </w:r>
      <w:r w:rsidRPr="005036E4">
        <w:rPr>
          <w:rFonts w:ascii="Arial" w:hAnsi="Arial" w:cs="Arial"/>
          <w:b/>
          <w:sz w:val="20"/>
          <w:szCs w:val="20"/>
        </w:rPr>
        <w:t xml:space="preserve"> </w:t>
      </w:r>
    </w:p>
    <w:p w:rsidR="00687E84" w:rsidRPr="005036E4" w:rsidRDefault="00687E84" w:rsidP="00A6104B">
      <w:pPr>
        <w:pBdr>
          <w:top w:val="single" w:sz="4" w:space="1" w:color="auto"/>
          <w:left w:val="single" w:sz="4" w:space="4" w:color="auto"/>
          <w:bottom w:val="single" w:sz="4" w:space="1" w:color="auto"/>
          <w:right w:val="single" w:sz="4" w:space="4" w:color="auto"/>
        </w:pBdr>
        <w:tabs>
          <w:tab w:val="left" w:pos="-2268"/>
        </w:tabs>
        <w:spacing w:line="360" w:lineRule="auto"/>
        <w:jc w:val="center"/>
        <w:rPr>
          <w:rFonts w:ascii="Arial" w:hAnsi="Arial" w:cs="Arial"/>
          <w:b/>
          <w:sz w:val="20"/>
          <w:szCs w:val="20"/>
        </w:rPr>
      </w:pPr>
      <w:r w:rsidRPr="005036E4">
        <w:rPr>
          <w:rFonts w:ascii="Arial" w:hAnsi="Arial" w:cs="Arial"/>
          <w:b/>
          <w:sz w:val="20"/>
          <w:szCs w:val="20"/>
        </w:rPr>
        <w:t xml:space="preserve">resa ai sensi degli artt. 46 e 47 del D.P.R. 445/2000 </w:t>
      </w:r>
      <w:r>
        <w:rPr>
          <w:rFonts w:ascii="Arial" w:hAnsi="Arial" w:cs="Arial"/>
          <w:b/>
          <w:sz w:val="20"/>
          <w:szCs w:val="20"/>
        </w:rPr>
        <w:t>dall’Impresa ausiliaria</w:t>
      </w:r>
    </w:p>
    <w:p w:rsidR="00687E84" w:rsidRDefault="0095071F" w:rsidP="00B55ECC">
      <w:pPr>
        <w:tabs>
          <w:tab w:val="left" w:pos="142"/>
          <w:tab w:val="left" w:pos="2835"/>
        </w:tabs>
        <w:spacing w:after="0" w:line="240" w:lineRule="auto"/>
        <w:ind w:left="-142"/>
        <w:jc w:val="both"/>
        <w:rPr>
          <w:rFonts w:ascii="Arial" w:hAnsi="Arial" w:cs="Arial"/>
          <w:b/>
        </w:rPr>
      </w:pPr>
      <w:r>
        <w:rPr>
          <w:rFonts w:ascii="Arial" w:hAnsi="Arial" w:cs="Arial"/>
          <w:b/>
        </w:rPr>
        <w:t>P</w:t>
      </w:r>
      <w:r w:rsidRPr="00700626">
        <w:rPr>
          <w:rFonts w:ascii="Arial" w:hAnsi="Arial" w:cs="Arial"/>
          <w:b/>
        </w:rPr>
        <w:t>ROCEDURA APERTA, IN MODALITÀ TELEMATICA, PER L’AFFIDAMENTO DEI LAVORI DI COMPLETAMENTO DEL NUOVO PALAZZETTO PER LA GINNASTICA RITMICA, SITO IN LARGO ATLETI AZZURRI D’ITALIA, DESIO (MB). CIG: 6958016073. RA 007/17/PA</w:t>
      </w:r>
      <w:r>
        <w:rPr>
          <w:rFonts w:ascii="Arial" w:hAnsi="Arial" w:cs="Arial"/>
          <w:b/>
        </w:rPr>
        <w:t>.</w:t>
      </w:r>
    </w:p>
    <w:p w:rsidR="00687E84" w:rsidRPr="004F5C09" w:rsidRDefault="00687E84" w:rsidP="00B55ECC">
      <w:pPr>
        <w:tabs>
          <w:tab w:val="left" w:pos="-142"/>
          <w:tab w:val="left" w:pos="2835"/>
        </w:tabs>
        <w:spacing w:after="0" w:line="360" w:lineRule="auto"/>
        <w:ind w:left="-98" w:hanging="186"/>
        <w:jc w:val="both"/>
        <w:rPr>
          <w:rFonts w:ascii="Arial" w:hAnsi="Arial" w:cs="Arial"/>
          <w:b/>
          <w:bCs/>
        </w:rPr>
      </w:pPr>
    </w:p>
    <w:tbl>
      <w:tblPr>
        <w:tblW w:w="986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284"/>
        <w:gridCol w:w="425"/>
        <w:gridCol w:w="283"/>
        <w:gridCol w:w="709"/>
        <w:gridCol w:w="425"/>
        <w:gridCol w:w="285"/>
        <w:gridCol w:w="639"/>
        <w:gridCol w:w="89"/>
        <w:gridCol w:w="208"/>
        <w:gridCol w:w="512"/>
        <w:gridCol w:w="489"/>
        <w:gridCol w:w="1961"/>
        <w:gridCol w:w="305"/>
        <w:gridCol w:w="114"/>
        <w:gridCol w:w="11"/>
        <w:gridCol w:w="11"/>
        <w:gridCol w:w="520"/>
        <w:gridCol w:w="1802"/>
      </w:tblGrid>
      <w:tr w:rsidR="00687E84" w:rsidRPr="005036E4" w:rsidTr="004F5C09">
        <w:tc>
          <w:tcPr>
            <w:tcW w:w="2494" w:type="dxa"/>
            <w:gridSpan w:val="5"/>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t xml:space="preserve">Il/la sottoscritto/a </w:t>
            </w:r>
          </w:p>
        </w:tc>
        <w:tc>
          <w:tcPr>
            <w:tcW w:w="7371" w:type="dxa"/>
            <w:gridSpan w:val="14"/>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bookmarkStart w:id="0" w:name="_GoBack"/>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bookmarkEnd w:id="0"/>
            <w:r w:rsidRPr="005036E4">
              <w:rPr>
                <w:rFonts w:ascii="Arial" w:hAnsi="Arial" w:cs="Arial"/>
                <w:b/>
                <w:sz w:val="20"/>
                <w:szCs w:val="20"/>
              </w:rPr>
              <w:fldChar w:fldCharType="end"/>
            </w:r>
          </w:p>
        </w:tc>
      </w:tr>
      <w:tr w:rsidR="00687E84" w:rsidRPr="005036E4" w:rsidTr="004F5C09">
        <w:tc>
          <w:tcPr>
            <w:tcW w:w="1502" w:type="dxa"/>
            <w:gridSpan w:val="3"/>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t>Nato/a a</w:t>
            </w:r>
          </w:p>
        </w:tc>
        <w:tc>
          <w:tcPr>
            <w:tcW w:w="2341" w:type="dxa"/>
            <w:gridSpan w:val="5"/>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809" w:type="dxa"/>
            <w:gridSpan w:val="3"/>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t xml:space="preserve">Prov. </w:t>
            </w:r>
          </w:p>
        </w:tc>
        <w:tc>
          <w:tcPr>
            <w:tcW w:w="2450" w:type="dxa"/>
            <w:gridSpan w:val="2"/>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t>(</w:t>
            </w: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r w:rsidRPr="005036E4">
              <w:rPr>
                <w:rFonts w:ascii="Arial" w:hAnsi="Arial" w:cs="Arial"/>
                <w:b/>
                <w:sz w:val="20"/>
                <w:szCs w:val="20"/>
              </w:rPr>
              <w:t>)</w:t>
            </w:r>
          </w:p>
        </w:tc>
        <w:tc>
          <w:tcPr>
            <w:tcW w:w="430" w:type="dxa"/>
            <w:gridSpan w:val="3"/>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t>il</w:t>
            </w:r>
          </w:p>
        </w:tc>
        <w:tc>
          <w:tcPr>
            <w:tcW w:w="2333" w:type="dxa"/>
            <w:gridSpan w:val="3"/>
            <w:vAlign w:val="center"/>
          </w:tcPr>
          <w:p w:rsidR="00687E84" w:rsidRPr="005036E4" w:rsidRDefault="00687E84" w:rsidP="00A95A3F">
            <w:pPr>
              <w:spacing w:before="120" w:after="120"/>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r w:rsidRPr="005036E4">
              <w:rPr>
                <w:rFonts w:ascii="Arial" w:hAnsi="Arial" w:cs="Arial"/>
                <w:b/>
                <w:sz w:val="20"/>
                <w:szCs w:val="20"/>
              </w:rPr>
              <w:t>/</w:t>
            </w: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r w:rsidRPr="005036E4">
              <w:rPr>
                <w:rFonts w:ascii="Arial" w:hAnsi="Arial" w:cs="Arial"/>
                <w:b/>
                <w:sz w:val="20"/>
                <w:szCs w:val="20"/>
              </w:rPr>
              <w:t>/</w:t>
            </w: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687E84" w:rsidRPr="005036E4" w:rsidTr="004F5C09">
        <w:trPr>
          <w:trHeight w:val="436"/>
        </w:trPr>
        <w:tc>
          <w:tcPr>
            <w:tcW w:w="9865" w:type="dxa"/>
            <w:gridSpan w:val="19"/>
            <w:vAlign w:val="center"/>
          </w:tcPr>
          <w:p w:rsidR="00687E84" w:rsidRPr="005036E4" w:rsidRDefault="00687E84" w:rsidP="00A95A3F">
            <w:pPr>
              <w:spacing w:before="120" w:after="120"/>
              <w:outlineLvl w:val="0"/>
              <w:rPr>
                <w:rFonts w:ascii="Arial" w:hAnsi="Arial" w:cs="Arial"/>
                <w:b/>
                <w:sz w:val="20"/>
                <w:szCs w:val="20"/>
              </w:rPr>
            </w:pPr>
            <w:r w:rsidRPr="005036E4">
              <w:rPr>
                <w:rFonts w:ascii="Arial" w:hAnsi="Arial" w:cs="Arial"/>
                <w:b/>
                <w:sz w:val="20"/>
                <w:szCs w:val="20"/>
              </w:rPr>
              <w:t>In qualità di (</w:t>
            </w:r>
            <w:r w:rsidRPr="005036E4">
              <w:rPr>
                <w:rFonts w:ascii="Arial" w:hAnsi="Arial" w:cs="Arial"/>
                <w:b/>
                <w:i/>
                <w:iCs/>
                <w:sz w:val="20"/>
                <w:szCs w:val="20"/>
              </w:rPr>
              <w:t>selezionare, in alternativa, la casella corrispondente</w:t>
            </w:r>
            <w:r w:rsidRPr="005036E4">
              <w:rPr>
                <w:rFonts w:ascii="Arial" w:hAnsi="Arial" w:cs="Arial"/>
                <w:b/>
                <w:sz w:val="20"/>
                <w:szCs w:val="20"/>
              </w:rPr>
              <w:t>):</w:t>
            </w:r>
          </w:p>
        </w:tc>
      </w:tr>
      <w:tr w:rsidR="00687E84" w:rsidRPr="005036E4" w:rsidTr="004F5C09">
        <w:trPr>
          <w:trHeight w:val="502"/>
        </w:trPr>
        <w:tc>
          <w:tcPr>
            <w:tcW w:w="793" w:type="dxa"/>
            <w:vAlign w:val="center"/>
          </w:tcPr>
          <w:p w:rsidR="00687E84" w:rsidRPr="005036E4" w:rsidRDefault="00687E84" w:rsidP="00A95A3F">
            <w:pPr>
              <w:spacing w:before="120" w:after="120"/>
              <w:outlineLvl w:val="0"/>
              <w:rPr>
                <w:rFonts w:ascii="Arial" w:hAnsi="Arial" w:cs="Arial"/>
                <w:b/>
                <w:sz w:val="20"/>
                <w:szCs w:val="20"/>
              </w:rPr>
            </w:pPr>
            <w:r w:rsidRPr="005036E4">
              <w:rPr>
                <w:rFonts w:ascii="Arial" w:hAnsi="Arial" w:cs="Arial"/>
                <w:b/>
                <w:sz w:val="20"/>
                <w:szCs w:val="20"/>
              </w:rPr>
              <w:fldChar w:fldCharType="begin">
                <w:ffData>
                  <w:name w:val="Controllo64"/>
                  <w:enabled/>
                  <w:calcOnExit w:val="0"/>
                  <w:checkBox>
                    <w:sizeAuto/>
                    <w:default w:val="0"/>
                  </w:checkBox>
                </w:ffData>
              </w:fldChar>
            </w:r>
            <w:r w:rsidRPr="005036E4">
              <w:rPr>
                <w:rFonts w:ascii="Arial" w:hAnsi="Arial" w:cs="Arial"/>
                <w:b/>
                <w:sz w:val="20"/>
                <w:szCs w:val="20"/>
              </w:rPr>
              <w:instrText xml:space="preserve"> FORMCHECKBOX </w:instrText>
            </w:r>
            <w:r w:rsidR="00ED5082">
              <w:rPr>
                <w:rFonts w:ascii="Arial" w:hAnsi="Arial" w:cs="Arial"/>
                <w:b/>
                <w:sz w:val="20"/>
                <w:szCs w:val="20"/>
              </w:rPr>
            </w:r>
            <w:r w:rsidR="00ED5082">
              <w:rPr>
                <w:rFonts w:ascii="Arial" w:hAnsi="Arial" w:cs="Arial"/>
                <w:b/>
                <w:sz w:val="20"/>
                <w:szCs w:val="20"/>
              </w:rPr>
              <w:fldChar w:fldCharType="separate"/>
            </w:r>
            <w:r w:rsidRPr="005036E4">
              <w:rPr>
                <w:rFonts w:ascii="Arial" w:hAnsi="Arial" w:cs="Arial"/>
                <w:b/>
                <w:sz w:val="20"/>
                <w:szCs w:val="20"/>
              </w:rPr>
              <w:fldChar w:fldCharType="end"/>
            </w:r>
          </w:p>
        </w:tc>
        <w:tc>
          <w:tcPr>
            <w:tcW w:w="9072" w:type="dxa"/>
            <w:gridSpan w:val="18"/>
            <w:vAlign w:val="center"/>
          </w:tcPr>
          <w:p w:rsidR="00687E84" w:rsidRPr="005036E4" w:rsidRDefault="00687E84" w:rsidP="00A95A3F">
            <w:pPr>
              <w:spacing w:before="120" w:after="120"/>
              <w:outlineLvl w:val="0"/>
              <w:rPr>
                <w:rFonts w:ascii="Arial" w:hAnsi="Arial" w:cs="Arial"/>
                <w:b/>
                <w:sz w:val="20"/>
                <w:szCs w:val="20"/>
              </w:rPr>
            </w:pPr>
            <w:r w:rsidRPr="005036E4">
              <w:rPr>
                <w:rFonts w:ascii="Arial" w:hAnsi="Arial" w:cs="Arial"/>
                <w:b/>
                <w:sz w:val="20"/>
                <w:szCs w:val="20"/>
              </w:rPr>
              <w:fldChar w:fldCharType="begin">
                <w:ffData>
                  <w:name w:val="Elenco1"/>
                  <w:enabled/>
                  <w:calcOnExit w:val="0"/>
                  <w:ddList>
                    <w:listEntry w:val="Selezionare Carica"/>
                    <w:listEntry w:val="Amministratore delegato"/>
                    <w:listEntry w:val="Presidente del CDA"/>
                    <w:listEntry w:val="Amministratore unico"/>
                    <w:listEntry w:val="Titolare di Impresa individuale"/>
                    <w:listEntry w:val="Socio amministratore"/>
                    <w:listEntry w:val="Socio accomandatario"/>
                    <w:listEntry w:val="Socio accomandante"/>
                    <w:listEntry w:val="Consigliere"/>
                    <w:listEntry w:val="Membro del comitato esecutivo"/>
                    <w:listEntry w:val="Institore/Direttore generale"/>
                  </w:ddList>
                </w:ffData>
              </w:fldChar>
            </w:r>
            <w:r w:rsidRPr="005036E4">
              <w:rPr>
                <w:rFonts w:ascii="Arial" w:hAnsi="Arial" w:cs="Arial"/>
                <w:b/>
                <w:sz w:val="20"/>
                <w:szCs w:val="20"/>
              </w:rPr>
              <w:instrText xml:space="preserve"> FORMDROPDOWN </w:instrText>
            </w:r>
            <w:r w:rsidR="00ED5082">
              <w:rPr>
                <w:rFonts w:ascii="Arial" w:hAnsi="Arial" w:cs="Arial"/>
                <w:b/>
                <w:sz w:val="20"/>
                <w:szCs w:val="20"/>
              </w:rPr>
            </w:r>
            <w:r w:rsidR="00ED5082">
              <w:rPr>
                <w:rFonts w:ascii="Arial" w:hAnsi="Arial" w:cs="Arial"/>
                <w:b/>
                <w:sz w:val="20"/>
                <w:szCs w:val="20"/>
              </w:rPr>
              <w:fldChar w:fldCharType="separate"/>
            </w:r>
            <w:r w:rsidRPr="005036E4">
              <w:rPr>
                <w:rFonts w:ascii="Arial" w:hAnsi="Arial" w:cs="Arial"/>
                <w:b/>
                <w:sz w:val="20"/>
                <w:szCs w:val="20"/>
              </w:rPr>
              <w:fldChar w:fldCharType="end"/>
            </w:r>
            <w:r w:rsidRPr="005036E4">
              <w:rPr>
                <w:rFonts w:ascii="Arial" w:hAnsi="Arial" w:cs="Arial"/>
                <w:b/>
                <w:sz w:val="20"/>
                <w:szCs w:val="20"/>
              </w:rPr>
              <w:t xml:space="preserve"> e Legale rappresentante </w:t>
            </w:r>
          </w:p>
        </w:tc>
      </w:tr>
      <w:tr w:rsidR="00687E84" w:rsidRPr="005036E4" w:rsidTr="004F5C09">
        <w:trPr>
          <w:trHeight w:val="327"/>
        </w:trPr>
        <w:tc>
          <w:tcPr>
            <w:tcW w:w="9865" w:type="dxa"/>
            <w:gridSpan w:val="19"/>
            <w:vAlign w:val="center"/>
          </w:tcPr>
          <w:p w:rsidR="00687E84" w:rsidRPr="005036E4" w:rsidRDefault="00687E84" w:rsidP="00A95A3F">
            <w:pPr>
              <w:spacing w:before="120" w:after="120"/>
              <w:outlineLvl w:val="0"/>
              <w:rPr>
                <w:rFonts w:ascii="Arial" w:hAnsi="Arial" w:cs="Arial"/>
                <w:b/>
                <w:sz w:val="20"/>
                <w:szCs w:val="20"/>
              </w:rPr>
            </w:pPr>
            <w:r w:rsidRPr="005036E4">
              <w:rPr>
                <w:rFonts w:ascii="Arial" w:hAnsi="Arial" w:cs="Arial"/>
                <w:b/>
                <w:sz w:val="20"/>
                <w:szCs w:val="20"/>
              </w:rPr>
              <w:t>ovvero</w:t>
            </w:r>
          </w:p>
        </w:tc>
      </w:tr>
      <w:tr w:rsidR="00687E84" w:rsidRPr="005036E4" w:rsidTr="004F5C09">
        <w:trPr>
          <w:trHeight w:val="502"/>
        </w:trPr>
        <w:tc>
          <w:tcPr>
            <w:tcW w:w="793" w:type="dxa"/>
            <w:vAlign w:val="center"/>
          </w:tcPr>
          <w:p w:rsidR="00687E84" w:rsidRPr="005036E4" w:rsidRDefault="00687E84" w:rsidP="00A95A3F">
            <w:pPr>
              <w:spacing w:before="120" w:after="120"/>
              <w:outlineLvl w:val="0"/>
              <w:rPr>
                <w:rFonts w:ascii="Arial" w:hAnsi="Arial" w:cs="Arial"/>
                <w:b/>
                <w:sz w:val="20"/>
                <w:szCs w:val="20"/>
              </w:rPr>
            </w:pPr>
            <w:r w:rsidRPr="005036E4">
              <w:rPr>
                <w:rFonts w:ascii="Arial" w:hAnsi="Arial" w:cs="Arial"/>
                <w:b/>
                <w:sz w:val="20"/>
                <w:szCs w:val="20"/>
              </w:rPr>
              <w:fldChar w:fldCharType="begin">
                <w:ffData>
                  <w:name w:val="Controllo64"/>
                  <w:enabled/>
                  <w:calcOnExit w:val="0"/>
                  <w:checkBox>
                    <w:sizeAuto/>
                    <w:default w:val="0"/>
                  </w:checkBox>
                </w:ffData>
              </w:fldChar>
            </w:r>
            <w:r w:rsidRPr="005036E4">
              <w:rPr>
                <w:rFonts w:ascii="Arial" w:hAnsi="Arial" w:cs="Arial"/>
                <w:b/>
                <w:sz w:val="20"/>
                <w:szCs w:val="20"/>
              </w:rPr>
              <w:instrText xml:space="preserve"> FORMCHECKBOX </w:instrText>
            </w:r>
            <w:r w:rsidR="00ED5082">
              <w:rPr>
                <w:rFonts w:ascii="Arial" w:hAnsi="Arial" w:cs="Arial"/>
                <w:b/>
                <w:sz w:val="20"/>
                <w:szCs w:val="20"/>
              </w:rPr>
            </w:r>
            <w:r w:rsidR="00ED5082">
              <w:rPr>
                <w:rFonts w:ascii="Arial" w:hAnsi="Arial" w:cs="Arial"/>
                <w:b/>
                <w:sz w:val="20"/>
                <w:szCs w:val="20"/>
              </w:rPr>
              <w:fldChar w:fldCharType="separate"/>
            </w:r>
            <w:r w:rsidRPr="005036E4">
              <w:rPr>
                <w:rFonts w:ascii="Arial" w:hAnsi="Arial" w:cs="Arial"/>
                <w:b/>
                <w:sz w:val="20"/>
                <w:szCs w:val="20"/>
              </w:rPr>
              <w:fldChar w:fldCharType="end"/>
            </w:r>
          </w:p>
        </w:tc>
        <w:tc>
          <w:tcPr>
            <w:tcW w:w="6750" w:type="dxa"/>
            <w:gridSpan w:val="16"/>
            <w:vAlign w:val="center"/>
          </w:tcPr>
          <w:p w:rsidR="00687E84" w:rsidRPr="005036E4" w:rsidRDefault="00687E84" w:rsidP="00A95A3F">
            <w:pPr>
              <w:spacing w:before="120" w:after="120"/>
              <w:jc w:val="both"/>
              <w:outlineLvl w:val="0"/>
              <w:rPr>
                <w:rFonts w:ascii="Arial" w:hAnsi="Arial" w:cs="Arial"/>
                <w:b/>
                <w:sz w:val="20"/>
                <w:szCs w:val="20"/>
              </w:rPr>
            </w:pPr>
            <w:r w:rsidRPr="005036E4">
              <w:rPr>
                <w:rFonts w:ascii="Arial" w:hAnsi="Arial" w:cs="Arial"/>
                <w:b/>
                <w:sz w:val="20"/>
                <w:szCs w:val="20"/>
              </w:rPr>
              <w:t>Procuratore (</w:t>
            </w:r>
            <w:r w:rsidRPr="005036E4">
              <w:rPr>
                <w:rFonts w:ascii="Arial" w:hAnsi="Arial" w:cs="Arial"/>
                <w:b/>
                <w:i/>
                <w:sz w:val="20"/>
                <w:szCs w:val="20"/>
              </w:rPr>
              <w:t>in tal caso indicare gli estremi della relativa procura e inserire nel sistema copia della stessa</w:t>
            </w:r>
            <w:r w:rsidRPr="005036E4">
              <w:rPr>
                <w:rFonts w:ascii="Arial" w:hAnsi="Arial" w:cs="Arial"/>
                <w:b/>
                <w:sz w:val="20"/>
                <w:szCs w:val="20"/>
              </w:rPr>
              <w:t>)</w:t>
            </w:r>
          </w:p>
        </w:tc>
        <w:tc>
          <w:tcPr>
            <w:tcW w:w="2322" w:type="dxa"/>
            <w:gridSpan w:val="2"/>
            <w:vAlign w:val="center"/>
          </w:tcPr>
          <w:p w:rsidR="00687E84" w:rsidRPr="005036E4" w:rsidRDefault="00687E84" w:rsidP="00A95A3F">
            <w:pPr>
              <w:spacing w:before="120" w:after="120"/>
              <w:outlineLvl w:val="0"/>
              <w:rPr>
                <w:rFonts w:ascii="Arial" w:hAnsi="Arial" w:cs="Arial"/>
                <w:b/>
                <w:sz w:val="20"/>
                <w:szCs w:val="20"/>
              </w:rPr>
            </w:pPr>
            <w:r w:rsidRPr="005036E4">
              <w:rPr>
                <w:rFonts w:ascii="Arial" w:hAnsi="Arial" w:cs="Arial"/>
                <w:b/>
                <w:sz w:val="20"/>
                <w:szCs w:val="20"/>
              </w:rPr>
              <w:fldChar w:fldCharType="begin">
                <w:ffData>
                  <w:name w:val="Testo407"/>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687E84" w:rsidRPr="005036E4" w:rsidTr="004F5C09">
        <w:trPr>
          <w:trHeight w:val="502"/>
        </w:trPr>
        <w:tc>
          <w:tcPr>
            <w:tcW w:w="2919" w:type="dxa"/>
            <w:gridSpan w:val="6"/>
            <w:vAlign w:val="center"/>
          </w:tcPr>
          <w:p w:rsidR="00687E84" w:rsidRPr="005036E4" w:rsidRDefault="00687E84" w:rsidP="00A95A3F">
            <w:pPr>
              <w:spacing w:before="120" w:after="120"/>
              <w:ind w:right="-208"/>
              <w:outlineLvl w:val="0"/>
              <w:rPr>
                <w:rFonts w:ascii="Arial" w:hAnsi="Arial" w:cs="Arial"/>
                <w:b/>
                <w:sz w:val="20"/>
                <w:szCs w:val="20"/>
              </w:rPr>
            </w:pPr>
            <w:r w:rsidRPr="005036E4">
              <w:rPr>
                <w:rFonts w:ascii="Arial" w:hAnsi="Arial" w:cs="Arial"/>
                <w:b/>
                <w:sz w:val="20"/>
                <w:szCs w:val="20"/>
              </w:rPr>
              <w:t>Dell’Impresa:</w:t>
            </w:r>
          </w:p>
        </w:tc>
        <w:tc>
          <w:tcPr>
            <w:tcW w:w="6946" w:type="dxa"/>
            <w:gridSpan w:val="13"/>
            <w:vAlign w:val="center"/>
          </w:tcPr>
          <w:p w:rsidR="00687E84" w:rsidRPr="005036E4" w:rsidRDefault="00687E84" w:rsidP="00A95A3F">
            <w:pPr>
              <w:spacing w:before="120" w:after="120"/>
              <w:outlineLvl w:val="0"/>
              <w:rPr>
                <w:rFonts w:ascii="Arial" w:hAnsi="Arial" w:cs="Arial"/>
                <w:b/>
                <w:sz w:val="20"/>
                <w:szCs w:val="20"/>
              </w:rPr>
            </w:pPr>
            <w:r w:rsidRPr="005036E4">
              <w:rPr>
                <w:rFonts w:ascii="Arial" w:hAnsi="Arial" w:cs="Arial"/>
                <w:b/>
                <w:sz w:val="20"/>
                <w:szCs w:val="20"/>
              </w:rPr>
              <w:fldChar w:fldCharType="begin">
                <w:ffData>
                  <w:name w:val="Testo289"/>
                  <w:enabled/>
                  <w:calcOnExit w:val="0"/>
                  <w:textInput>
                    <w:default w:val="Indicare Ragione sociale per esteso"/>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Indicare Ragione sociale per esteso</w:t>
            </w:r>
            <w:r w:rsidRPr="005036E4">
              <w:rPr>
                <w:rFonts w:ascii="Arial" w:hAnsi="Arial" w:cs="Arial"/>
                <w:b/>
                <w:sz w:val="20"/>
                <w:szCs w:val="20"/>
              </w:rPr>
              <w:fldChar w:fldCharType="end"/>
            </w:r>
          </w:p>
        </w:tc>
      </w:tr>
      <w:tr w:rsidR="00687E84" w:rsidRPr="005036E4" w:rsidTr="004F5C09">
        <w:tc>
          <w:tcPr>
            <w:tcW w:w="9865" w:type="dxa"/>
            <w:gridSpan w:val="19"/>
            <w:vAlign w:val="center"/>
          </w:tcPr>
          <w:p w:rsidR="00687E84" w:rsidRPr="005036E4" w:rsidRDefault="00687E84" w:rsidP="00A95A3F">
            <w:pPr>
              <w:tabs>
                <w:tab w:val="left" w:pos="1260"/>
                <w:tab w:val="left" w:pos="1440"/>
                <w:tab w:val="left" w:pos="3566"/>
                <w:tab w:val="left" w:pos="6400"/>
              </w:tabs>
              <w:spacing w:before="120" w:after="120"/>
              <w:rPr>
                <w:rFonts w:ascii="Arial" w:hAnsi="Arial" w:cs="Arial"/>
                <w:b/>
                <w:sz w:val="20"/>
                <w:szCs w:val="20"/>
              </w:rPr>
            </w:pPr>
            <w:r w:rsidRPr="005036E4">
              <w:rPr>
                <w:rFonts w:ascii="Arial" w:hAnsi="Arial" w:cs="Arial"/>
                <w:b/>
                <w:sz w:val="20"/>
                <w:szCs w:val="20"/>
              </w:rPr>
              <w:t xml:space="preserve">con sede legale in: </w:t>
            </w: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687E84" w:rsidRPr="005036E4" w:rsidTr="004F5C09">
        <w:tc>
          <w:tcPr>
            <w:tcW w:w="1077" w:type="dxa"/>
            <w:gridSpan w:val="2"/>
            <w:vAlign w:val="center"/>
          </w:tcPr>
          <w:p w:rsidR="00687E84" w:rsidRPr="005036E4" w:rsidRDefault="00687E84" w:rsidP="00A95A3F">
            <w:pPr>
              <w:tabs>
                <w:tab w:val="left" w:pos="1260"/>
                <w:tab w:val="left" w:pos="1440"/>
                <w:tab w:val="left" w:pos="3566"/>
                <w:tab w:val="left" w:pos="6400"/>
              </w:tabs>
              <w:spacing w:before="120" w:after="120"/>
              <w:ind w:left="1259" w:hanging="1259"/>
              <w:rPr>
                <w:rFonts w:ascii="Arial" w:hAnsi="Arial" w:cs="Arial"/>
                <w:b/>
                <w:sz w:val="20"/>
                <w:szCs w:val="20"/>
              </w:rPr>
            </w:pPr>
            <w:r w:rsidRPr="005036E4">
              <w:rPr>
                <w:rFonts w:ascii="Arial" w:hAnsi="Arial" w:cs="Arial"/>
                <w:b/>
                <w:sz w:val="20"/>
                <w:szCs w:val="20"/>
              </w:rPr>
              <w:t>Via</w:t>
            </w:r>
          </w:p>
        </w:tc>
        <w:tc>
          <w:tcPr>
            <w:tcW w:w="6025" w:type="dxa"/>
            <w:gridSpan w:val="11"/>
            <w:vAlign w:val="center"/>
          </w:tcPr>
          <w:p w:rsidR="00687E84" w:rsidRPr="005036E4" w:rsidRDefault="00687E84" w:rsidP="00A95A3F">
            <w:pPr>
              <w:tabs>
                <w:tab w:val="left" w:pos="1260"/>
                <w:tab w:val="left" w:pos="1440"/>
                <w:tab w:val="left" w:pos="3566"/>
                <w:tab w:val="left" w:pos="6400"/>
              </w:tabs>
              <w:spacing w:before="120" w:after="120"/>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419" w:type="dxa"/>
            <w:gridSpan w:val="2"/>
            <w:vAlign w:val="center"/>
          </w:tcPr>
          <w:p w:rsidR="00687E84" w:rsidRPr="005036E4" w:rsidRDefault="00687E84" w:rsidP="006762BD">
            <w:pPr>
              <w:tabs>
                <w:tab w:val="left" w:pos="1260"/>
                <w:tab w:val="left" w:pos="1440"/>
              </w:tabs>
              <w:spacing w:before="120" w:after="120"/>
              <w:ind w:left="1259" w:hanging="1259"/>
              <w:rPr>
                <w:rFonts w:ascii="Arial" w:hAnsi="Arial" w:cs="Arial"/>
                <w:b/>
                <w:sz w:val="20"/>
                <w:szCs w:val="20"/>
              </w:rPr>
            </w:pPr>
            <w:r w:rsidRPr="005036E4">
              <w:rPr>
                <w:rFonts w:ascii="Arial" w:hAnsi="Arial" w:cs="Arial"/>
                <w:b/>
                <w:sz w:val="20"/>
                <w:szCs w:val="20"/>
              </w:rPr>
              <w:t>n.</w:t>
            </w:r>
          </w:p>
        </w:tc>
        <w:tc>
          <w:tcPr>
            <w:tcW w:w="2344" w:type="dxa"/>
            <w:gridSpan w:val="4"/>
            <w:vAlign w:val="center"/>
          </w:tcPr>
          <w:p w:rsidR="00687E84" w:rsidRPr="005036E4" w:rsidRDefault="00687E84" w:rsidP="00A95A3F">
            <w:pPr>
              <w:tabs>
                <w:tab w:val="left" w:pos="1260"/>
                <w:tab w:val="left" w:pos="1440"/>
              </w:tabs>
              <w:spacing w:before="120" w:after="120"/>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687E84" w:rsidRPr="005036E4" w:rsidTr="004F5C09">
        <w:tc>
          <w:tcPr>
            <w:tcW w:w="1077" w:type="dxa"/>
            <w:gridSpan w:val="2"/>
            <w:vAlign w:val="center"/>
          </w:tcPr>
          <w:p w:rsidR="00687E84" w:rsidRPr="005036E4" w:rsidRDefault="00687E84" w:rsidP="00A95A3F">
            <w:pPr>
              <w:tabs>
                <w:tab w:val="left" w:pos="1260"/>
                <w:tab w:val="left" w:pos="1440"/>
                <w:tab w:val="left" w:pos="3566"/>
                <w:tab w:val="left" w:pos="6400"/>
              </w:tabs>
              <w:spacing w:before="120" w:after="120"/>
              <w:ind w:left="1259" w:hanging="1259"/>
              <w:rPr>
                <w:rFonts w:ascii="Arial" w:hAnsi="Arial" w:cs="Arial"/>
                <w:b/>
                <w:sz w:val="20"/>
                <w:szCs w:val="20"/>
              </w:rPr>
            </w:pPr>
            <w:r w:rsidRPr="005036E4">
              <w:rPr>
                <w:rFonts w:ascii="Arial" w:hAnsi="Arial" w:cs="Arial"/>
                <w:b/>
                <w:sz w:val="20"/>
                <w:szCs w:val="20"/>
              </w:rPr>
              <w:t>C.A.P.</w:t>
            </w:r>
          </w:p>
        </w:tc>
        <w:tc>
          <w:tcPr>
            <w:tcW w:w="2127" w:type="dxa"/>
            <w:gridSpan w:val="5"/>
            <w:vAlign w:val="center"/>
          </w:tcPr>
          <w:p w:rsidR="00687E84" w:rsidRPr="005036E4" w:rsidRDefault="00687E84" w:rsidP="00A95A3F">
            <w:pPr>
              <w:tabs>
                <w:tab w:val="left" w:pos="1260"/>
                <w:tab w:val="left" w:pos="1440"/>
              </w:tabs>
              <w:spacing w:before="120" w:after="120"/>
              <w:ind w:left="1259" w:hanging="1259"/>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728" w:type="dxa"/>
            <w:gridSpan w:val="2"/>
            <w:vAlign w:val="center"/>
          </w:tcPr>
          <w:p w:rsidR="00687E84" w:rsidRPr="005036E4" w:rsidRDefault="00687E84" w:rsidP="00A95A3F">
            <w:pPr>
              <w:tabs>
                <w:tab w:val="left" w:pos="1260"/>
                <w:tab w:val="left" w:pos="1440"/>
              </w:tabs>
              <w:spacing w:before="120" w:after="120"/>
              <w:rPr>
                <w:rFonts w:ascii="Arial" w:hAnsi="Arial" w:cs="Arial"/>
                <w:b/>
                <w:sz w:val="20"/>
                <w:szCs w:val="20"/>
              </w:rPr>
            </w:pPr>
            <w:r w:rsidRPr="005036E4">
              <w:rPr>
                <w:rFonts w:ascii="Arial" w:hAnsi="Arial" w:cs="Arial"/>
                <w:b/>
                <w:sz w:val="20"/>
                <w:szCs w:val="20"/>
              </w:rPr>
              <w:t>Città</w:t>
            </w:r>
          </w:p>
        </w:tc>
        <w:tc>
          <w:tcPr>
            <w:tcW w:w="3170" w:type="dxa"/>
            <w:gridSpan w:val="4"/>
            <w:vAlign w:val="center"/>
          </w:tcPr>
          <w:p w:rsidR="00687E84" w:rsidRPr="005036E4" w:rsidRDefault="00687E84" w:rsidP="00A95A3F">
            <w:pPr>
              <w:tabs>
                <w:tab w:val="left" w:pos="1260"/>
                <w:tab w:val="left" w:pos="1440"/>
              </w:tabs>
              <w:spacing w:before="120" w:after="120"/>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961" w:type="dxa"/>
            <w:gridSpan w:val="5"/>
            <w:vAlign w:val="center"/>
          </w:tcPr>
          <w:p w:rsidR="00687E84" w:rsidRPr="005036E4" w:rsidRDefault="00687E84" w:rsidP="00A95A3F">
            <w:pPr>
              <w:tabs>
                <w:tab w:val="left" w:pos="1260"/>
                <w:tab w:val="left" w:pos="1440"/>
              </w:tabs>
              <w:spacing w:before="120" w:after="120"/>
              <w:rPr>
                <w:rFonts w:ascii="Arial" w:hAnsi="Arial" w:cs="Arial"/>
                <w:b/>
                <w:sz w:val="20"/>
                <w:szCs w:val="20"/>
              </w:rPr>
            </w:pPr>
            <w:r w:rsidRPr="005036E4">
              <w:rPr>
                <w:rFonts w:ascii="Arial" w:hAnsi="Arial" w:cs="Arial"/>
                <w:b/>
                <w:sz w:val="20"/>
                <w:szCs w:val="20"/>
              </w:rPr>
              <w:t>Prov.</w:t>
            </w:r>
          </w:p>
        </w:tc>
        <w:tc>
          <w:tcPr>
            <w:tcW w:w="1802" w:type="dxa"/>
            <w:vAlign w:val="center"/>
          </w:tcPr>
          <w:p w:rsidR="00687E84" w:rsidRPr="005036E4" w:rsidRDefault="00687E84" w:rsidP="00A95A3F">
            <w:pPr>
              <w:tabs>
                <w:tab w:val="left" w:pos="1260"/>
                <w:tab w:val="left" w:pos="1440"/>
              </w:tabs>
              <w:spacing w:before="120" w:after="120"/>
              <w:rPr>
                <w:rFonts w:ascii="Arial" w:hAnsi="Arial" w:cs="Arial"/>
                <w:b/>
                <w:sz w:val="20"/>
                <w:szCs w:val="20"/>
              </w:rPr>
            </w:pPr>
            <w:r w:rsidRPr="005036E4">
              <w:rPr>
                <w:rFonts w:ascii="Arial" w:hAnsi="Arial" w:cs="Arial"/>
                <w:b/>
                <w:sz w:val="20"/>
                <w:szCs w:val="20"/>
              </w:rPr>
              <w:t>(</w:t>
            </w: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r w:rsidRPr="005036E4">
              <w:rPr>
                <w:rFonts w:ascii="Arial" w:hAnsi="Arial" w:cs="Arial"/>
                <w:b/>
                <w:sz w:val="20"/>
                <w:szCs w:val="20"/>
              </w:rPr>
              <w:t>)</w:t>
            </w:r>
          </w:p>
        </w:tc>
      </w:tr>
      <w:tr w:rsidR="00687E84" w:rsidRPr="005036E4" w:rsidTr="004F5C09">
        <w:trPr>
          <w:trHeight w:val="591"/>
        </w:trPr>
        <w:tc>
          <w:tcPr>
            <w:tcW w:w="1785" w:type="dxa"/>
            <w:gridSpan w:val="4"/>
            <w:vAlign w:val="center"/>
          </w:tcPr>
          <w:p w:rsidR="00687E84" w:rsidRPr="005036E4" w:rsidRDefault="00687E84" w:rsidP="00A95A3F">
            <w:pPr>
              <w:pStyle w:val="usoboll1"/>
              <w:spacing w:before="120" w:after="120" w:line="360" w:lineRule="auto"/>
              <w:rPr>
                <w:rFonts w:ascii="Arial" w:hAnsi="Arial" w:cs="Arial"/>
                <w:b/>
                <w:sz w:val="20"/>
              </w:rPr>
            </w:pPr>
            <w:r w:rsidRPr="005036E4">
              <w:rPr>
                <w:rFonts w:ascii="Arial" w:hAnsi="Arial" w:cs="Arial"/>
                <w:b/>
                <w:sz w:val="20"/>
              </w:rPr>
              <w:t>Telefono</w:t>
            </w:r>
          </w:p>
        </w:tc>
        <w:bookmarkStart w:id="1" w:name="Testo12"/>
        <w:tc>
          <w:tcPr>
            <w:tcW w:w="3356" w:type="dxa"/>
            <w:gridSpan w:val="8"/>
            <w:vAlign w:val="center"/>
          </w:tcPr>
          <w:p w:rsidR="00687E84" w:rsidRPr="005036E4" w:rsidRDefault="00687E84" w:rsidP="00A95A3F">
            <w:pPr>
              <w:pStyle w:val="usoboll1"/>
              <w:spacing w:before="120" w:after="120" w:line="360" w:lineRule="auto"/>
              <w:rPr>
                <w:rFonts w:ascii="Arial" w:hAnsi="Arial" w:cs="Arial"/>
                <w:b/>
                <w:sz w:val="20"/>
              </w:rPr>
            </w:pPr>
            <w:r w:rsidRPr="005036E4">
              <w:rPr>
                <w:rFonts w:ascii="Arial" w:hAnsi="Arial" w:cs="Arial"/>
                <w:b/>
                <w:sz w:val="20"/>
              </w:rPr>
              <w:fldChar w:fldCharType="begin">
                <w:ffData>
                  <w:name w:val="Testo12"/>
                  <w:enabled/>
                  <w:calcOnExit w:val="0"/>
                  <w:textInput/>
                </w:ffData>
              </w:fldChar>
            </w:r>
            <w:r w:rsidRPr="005036E4">
              <w:rPr>
                <w:rFonts w:ascii="Arial" w:hAnsi="Arial" w:cs="Arial"/>
                <w:b/>
                <w:sz w:val="20"/>
              </w:rPr>
              <w:instrText xml:space="preserve"> FORMTEXT </w:instrText>
            </w:r>
            <w:r w:rsidRPr="005036E4">
              <w:rPr>
                <w:rFonts w:ascii="Arial" w:hAnsi="Arial" w:cs="Arial"/>
                <w:b/>
                <w:sz w:val="20"/>
              </w:rPr>
            </w:r>
            <w:r w:rsidRPr="005036E4">
              <w:rPr>
                <w:rFonts w:ascii="Arial" w:hAnsi="Arial" w:cs="Arial"/>
                <w:b/>
                <w:sz w:val="20"/>
              </w:rPr>
              <w:fldChar w:fldCharType="separate"/>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sz w:val="20"/>
              </w:rPr>
              <w:fldChar w:fldCharType="end"/>
            </w:r>
            <w:bookmarkEnd w:id="1"/>
          </w:p>
        </w:tc>
        <w:tc>
          <w:tcPr>
            <w:tcW w:w="2266" w:type="dxa"/>
            <w:gridSpan w:val="2"/>
            <w:vAlign w:val="center"/>
          </w:tcPr>
          <w:p w:rsidR="00687E84" w:rsidRPr="005036E4" w:rsidRDefault="00687E84" w:rsidP="00A95A3F">
            <w:pPr>
              <w:pStyle w:val="usoboll1"/>
              <w:spacing w:before="120" w:after="120" w:line="360" w:lineRule="auto"/>
              <w:rPr>
                <w:rFonts w:ascii="Arial" w:hAnsi="Arial" w:cs="Arial"/>
                <w:b/>
                <w:sz w:val="20"/>
              </w:rPr>
            </w:pPr>
            <w:r w:rsidRPr="005036E4">
              <w:rPr>
                <w:rFonts w:ascii="Arial" w:hAnsi="Arial" w:cs="Arial"/>
                <w:b/>
                <w:sz w:val="20"/>
              </w:rPr>
              <w:t>Fax</w:t>
            </w:r>
          </w:p>
        </w:tc>
        <w:bookmarkStart w:id="2" w:name="Testo164"/>
        <w:tc>
          <w:tcPr>
            <w:tcW w:w="2458" w:type="dxa"/>
            <w:gridSpan w:val="5"/>
            <w:vAlign w:val="center"/>
          </w:tcPr>
          <w:p w:rsidR="00687E84" w:rsidRPr="005036E4" w:rsidRDefault="00687E84" w:rsidP="00A95A3F">
            <w:pPr>
              <w:pStyle w:val="usoboll1"/>
              <w:spacing w:before="120" w:after="120" w:line="360" w:lineRule="auto"/>
              <w:rPr>
                <w:rFonts w:ascii="Arial" w:hAnsi="Arial" w:cs="Arial"/>
                <w:b/>
                <w:sz w:val="20"/>
              </w:rPr>
            </w:pPr>
            <w:r w:rsidRPr="005036E4">
              <w:rPr>
                <w:rFonts w:ascii="Arial" w:hAnsi="Arial" w:cs="Arial"/>
                <w:b/>
                <w:sz w:val="20"/>
              </w:rPr>
              <w:fldChar w:fldCharType="begin">
                <w:ffData>
                  <w:name w:val="Testo164"/>
                  <w:enabled/>
                  <w:calcOnExit w:val="0"/>
                  <w:textInput/>
                </w:ffData>
              </w:fldChar>
            </w:r>
            <w:r w:rsidRPr="005036E4">
              <w:rPr>
                <w:rFonts w:ascii="Arial" w:hAnsi="Arial" w:cs="Arial"/>
                <w:b/>
                <w:sz w:val="20"/>
              </w:rPr>
              <w:instrText xml:space="preserve"> FORMTEXT </w:instrText>
            </w:r>
            <w:r w:rsidRPr="005036E4">
              <w:rPr>
                <w:rFonts w:ascii="Arial" w:hAnsi="Arial" w:cs="Arial"/>
                <w:b/>
                <w:sz w:val="20"/>
              </w:rPr>
            </w:r>
            <w:r w:rsidRPr="005036E4">
              <w:rPr>
                <w:rFonts w:ascii="Arial" w:hAnsi="Arial" w:cs="Arial"/>
                <w:b/>
                <w:sz w:val="20"/>
              </w:rPr>
              <w:fldChar w:fldCharType="separate"/>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sz w:val="20"/>
              </w:rPr>
              <w:fldChar w:fldCharType="end"/>
            </w:r>
            <w:bookmarkEnd w:id="2"/>
          </w:p>
        </w:tc>
      </w:tr>
      <w:tr w:rsidR="00687E84" w:rsidRPr="005036E4" w:rsidTr="004F5C09">
        <w:trPr>
          <w:trHeight w:val="725"/>
        </w:trPr>
        <w:tc>
          <w:tcPr>
            <w:tcW w:w="1785" w:type="dxa"/>
            <w:gridSpan w:val="4"/>
            <w:vAlign w:val="center"/>
          </w:tcPr>
          <w:p w:rsidR="00687E84" w:rsidRPr="005036E4" w:rsidRDefault="00687E84" w:rsidP="00A95A3F">
            <w:pPr>
              <w:pStyle w:val="usoboll1"/>
              <w:spacing w:before="120" w:after="120" w:line="360" w:lineRule="auto"/>
              <w:rPr>
                <w:rFonts w:ascii="Arial" w:hAnsi="Arial" w:cs="Arial"/>
                <w:b/>
                <w:sz w:val="20"/>
              </w:rPr>
            </w:pPr>
            <w:r w:rsidRPr="005036E4">
              <w:rPr>
                <w:rFonts w:ascii="Arial" w:hAnsi="Arial" w:cs="Arial"/>
                <w:b/>
                <w:sz w:val="20"/>
              </w:rPr>
              <w:t>e-mail</w:t>
            </w:r>
          </w:p>
        </w:tc>
        <w:tc>
          <w:tcPr>
            <w:tcW w:w="2355" w:type="dxa"/>
            <w:gridSpan w:val="6"/>
            <w:vAlign w:val="center"/>
          </w:tcPr>
          <w:p w:rsidR="00687E84" w:rsidRPr="005036E4" w:rsidRDefault="00687E84" w:rsidP="00A95A3F">
            <w:pPr>
              <w:pStyle w:val="usoboll1"/>
              <w:spacing w:before="120" w:after="120" w:line="360" w:lineRule="auto"/>
              <w:rPr>
                <w:rFonts w:ascii="Arial" w:hAnsi="Arial" w:cs="Arial"/>
                <w:b/>
                <w:sz w:val="20"/>
              </w:rPr>
            </w:pPr>
            <w:r w:rsidRPr="005036E4">
              <w:rPr>
                <w:rFonts w:ascii="Arial" w:hAnsi="Arial" w:cs="Arial"/>
                <w:b/>
                <w:sz w:val="20"/>
              </w:rPr>
              <w:fldChar w:fldCharType="begin">
                <w:ffData>
                  <w:name w:val="Testo12"/>
                  <w:enabled/>
                  <w:calcOnExit w:val="0"/>
                  <w:textInput/>
                </w:ffData>
              </w:fldChar>
            </w:r>
            <w:r w:rsidRPr="005036E4">
              <w:rPr>
                <w:rFonts w:ascii="Arial" w:hAnsi="Arial" w:cs="Arial"/>
                <w:b/>
                <w:sz w:val="20"/>
              </w:rPr>
              <w:instrText xml:space="preserve"> FORMTEXT </w:instrText>
            </w:r>
            <w:r w:rsidRPr="005036E4">
              <w:rPr>
                <w:rFonts w:ascii="Arial" w:hAnsi="Arial" w:cs="Arial"/>
                <w:b/>
                <w:sz w:val="20"/>
              </w:rPr>
            </w:r>
            <w:r w:rsidRPr="005036E4">
              <w:rPr>
                <w:rFonts w:ascii="Arial" w:hAnsi="Arial" w:cs="Arial"/>
                <w:b/>
                <w:sz w:val="20"/>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5036E4">
              <w:rPr>
                <w:rFonts w:ascii="Arial" w:hAnsi="Arial" w:cs="Arial"/>
                <w:b/>
                <w:sz w:val="20"/>
              </w:rPr>
              <w:fldChar w:fldCharType="end"/>
            </w:r>
          </w:p>
        </w:tc>
        <w:tc>
          <w:tcPr>
            <w:tcW w:w="3267" w:type="dxa"/>
            <w:gridSpan w:val="4"/>
            <w:vAlign w:val="center"/>
          </w:tcPr>
          <w:p w:rsidR="00687E84" w:rsidRPr="005036E4" w:rsidRDefault="00687E84" w:rsidP="00A95A3F">
            <w:pPr>
              <w:pStyle w:val="usoboll1"/>
              <w:spacing w:before="120" w:after="120" w:line="360" w:lineRule="auto"/>
              <w:jc w:val="left"/>
              <w:rPr>
                <w:rFonts w:ascii="Arial" w:hAnsi="Arial" w:cs="Arial"/>
                <w:b/>
                <w:sz w:val="20"/>
              </w:rPr>
            </w:pPr>
            <w:r w:rsidRPr="005036E4">
              <w:rPr>
                <w:rFonts w:ascii="Arial" w:hAnsi="Arial" w:cs="Arial"/>
                <w:b/>
                <w:sz w:val="20"/>
              </w:rPr>
              <w:t>Indirizzo di Posta elettronica certificata</w:t>
            </w:r>
          </w:p>
        </w:tc>
        <w:tc>
          <w:tcPr>
            <w:tcW w:w="2458" w:type="dxa"/>
            <w:gridSpan w:val="5"/>
            <w:vAlign w:val="center"/>
          </w:tcPr>
          <w:p w:rsidR="00687E84" w:rsidRPr="005036E4" w:rsidRDefault="00687E84" w:rsidP="00A95A3F">
            <w:pPr>
              <w:pStyle w:val="usoboll1"/>
              <w:spacing w:before="120" w:after="120" w:line="360" w:lineRule="auto"/>
              <w:rPr>
                <w:rFonts w:ascii="Arial" w:hAnsi="Arial" w:cs="Arial"/>
                <w:b/>
                <w:sz w:val="20"/>
              </w:rPr>
            </w:pPr>
            <w:r w:rsidRPr="005036E4">
              <w:rPr>
                <w:rFonts w:ascii="Arial" w:hAnsi="Arial" w:cs="Arial"/>
                <w:b/>
                <w:sz w:val="20"/>
              </w:rPr>
              <w:fldChar w:fldCharType="begin">
                <w:ffData>
                  <w:name w:val="Testo164"/>
                  <w:enabled/>
                  <w:calcOnExit w:val="0"/>
                  <w:textInput/>
                </w:ffData>
              </w:fldChar>
            </w:r>
            <w:r w:rsidRPr="005036E4">
              <w:rPr>
                <w:rFonts w:ascii="Arial" w:hAnsi="Arial" w:cs="Arial"/>
                <w:b/>
                <w:sz w:val="20"/>
              </w:rPr>
              <w:instrText xml:space="preserve"> FORMTEXT </w:instrText>
            </w:r>
            <w:r w:rsidRPr="005036E4">
              <w:rPr>
                <w:rFonts w:ascii="Arial" w:hAnsi="Arial" w:cs="Arial"/>
                <w:b/>
                <w:sz w:val="20"/>
              </w:rPr>
            </w:r>
            <w:r w:rsidRPr="005036E4">
              <w:rPr>
                <w:rFonts w:ascii="Arial" w:hAnsi="Arial" w:cs="Arial"/>
                <w:b/>
                <w:sz w:val="20"/>
              </w:rPr>
              <w:fldChar w:fldCharType="separate"/>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noProof/>
                <w:sz w:val="20"/>
              </w:rPr>
              <w:t> </w:t>
            </w:r>
            <w:r w:rsidRPr="005036E4">
              <w:rPr>
                <w:rFonts w:ascii="Arial" w:hAnsi="Arial" w:cs="Arial"/>
                <w:b/>
                <w:sz w:val="20"/>
              </w:rPr>
              <w:fldChar w:fldCharType="end"/>
            </w:r>
          </w:p>
        </w:tc>
      </w:tr>
      <w:tr w:rsidR="00687E84" w:rsidRPr="009530D6" w:rsidTr="004F5C09">
        <w:trPr>
          <w:trHeight w:val="939"/>
        </w:trPr>
        <w:tc>
          <w:tcPr>
            <w:tcW w:w="4140" w:type="dxa"/>
            <w:gridSpan w:val="10"/>
            <w:vAlign w:val="center"/>
          </w:tcPr>
          <w:p w:rsidR="00687E84" w:rsidRPr="009530D6" w:rsidRDefault="00687E84" w:rsidP="00C216C8">
            <w:pPr>
              <w:pStyle w:val="usoboll1"/>
              <w:spacing w:before="120" w:after="120" w:line="360" w:lineRule="auto"/>
              <w:rPr>
                <w:rFonts w:ascii="Arial" w:hAnsi="Arial" w:cs="Arial"/>
                <w:b/>
                <w:sz w:val="20"/>
              </w:rPr>
            </w:pPr>
            <w:r w:rsidRPr="009530D6">
              <w:rPr>
                <w:rFonts w:ascii="Arial" w:hAnsi="Arial" w:cs="Arial"/>
                <w:b/>
                <w:sz w:val="20"/>
              </w:rPr>
              <w:t>In qualità di Impresa ausiliaria della seguente Impresa concorrente avvalente (</w:t>
            </w:r>
            <w:r w:rsidRPr="009530D6">
              <w:rPr>
                <w:rFonts w:ascii="Arial" w:hAnsi="Arial" w:cs="Arial"/>
                <w:b/>
                <w:i/>
                <w:sz w:val="20"/>
              </w:rPr>
              <w:t>indicare Ragione sociale Impresa avvalente</w:t>
            </w:r>
            <w:r w:rsidRPr="009530D6">
              <w:rPr>
                <w:rFonts w:ascii="Arial" w:hAnsi="Arial" w:cs="Arial"/>
                <w:b/>
                <w:sz w:val="20"/>
              </w:rPr>
              <w:t>):</w:t>
            </w:r>
          </w:p>
        </w:tc>
        <w:tc>
          <w:tcPr>
            <w:tcW w:w="5725" w:type="dxa"/>
            <w:gridSpan w:val="9"/>
            <w:vAlign w:val="center"/>
          </w:tcPr>
          <w:p w:rsidR="00687E84" w:rsidRPr="009530D6" w:rsidRDefault="00687E84" w:rsidP="00C216C8">
            <w:pPr>
              <w:pStyle w:val="usoboll1"/>
              <w:spacing w:before="120" w:after="120" w:line="360" w:lineRule="auto"/>
              <w:rPr>
                <w:rFonts w:ascii="Arial" w:hAnsi="Arial" w:cs="Arial"/>
                <w:b/>
                <w:sz w:val="20"/>
              </w:rPr>
            </w:pPr>
            <w:r w:rsidRPr="009530D6">
              <w:rPr>
                <w:rFonts w:ascii="Arial" w:hAnsi="Arial" w:cs="Arial"/>
                <w:b/>
                <w:sz w:val="20"/>
              </w:rPr>
              <w:fldChar w:fldCharType="begin">
                <w:ffData>
                  <w:name w:val="Testo164"/>
                  <w:enabled/>
                  <w:calcOnExit w:val="0"/>
                  <w:textInput/>
                </w:ffData>
              </w:fldChar>
            </w:r>
            <w:r w:rsidRPr="009530D6">
              <w:rPr>
                <w:rFonts w:ascii="Arial" w:hAnsi="Arial" w:cs="Arial"/>
                <w:b/>
                <w:sz w:val="20"/>
              </w:rPr>
              <w:instrText xml:space="preserve"> FORMTEXT </w:instrText>
            </w:r>
            <w:r w:rsidRPr="009530D6">
              <w:rPr>
                <w:rFonts w:ascii="Arial" w:hAnsi="Arial" w:cs="Arial"/>
                <w:b/>
                <w:sz w:val="20"/>
              </w:rPr>
            </w:r>
            <w:r w:rsidRPr="009530D6">
              <w:rPr>
                <w:rFonts w:ascii="Arial" w:hAnsi="Arial" w:cs="Arial"/>
                <w:b/>
                <w:sz w:val="20"/>
              </w:rPr>
              <w:fldChar w:fldCharType="separate"/>
            </w:r>
            <w:r w:rsidRPr="009530D6">
              <w:rPr>
                <w:rFonts w:ascii="Arial" w:hAnsi="Arial" w:cs="Arial"/>
                <w:b/>
                <w:noProof/>
                <w:sz w:val="20"/>
              </w:rPr>
              <w:t> </w:t>
            </w:r>
            <w:r w:rsidRPr="009530D6">
              <w:rPr>
                <w:rFonts w:ascii="Arial" w:hAnsi="Arial" w:cs="Arial"/>
                <w:b/>
                <w:noProof/>
                <w:sz w:val="20"/>
              </w:rPr>
              <w:t> </w:t>
            </w:r>
            <w:r w:rsidRPr="009530D6">
              <w:rPr>
                <w:rFonts w:ascii="Arial" w:hAnsi="Arial" w:cs="Arial"/>
                <w:b/>
                <w:noProof/>
                <w:sz w:val="20"/>
              </w:rPr>
              <w:t> </w:t>
            </w:r>
            <w:r w:rsidRPr="009530D6">
              <w:rPr>
                <w:rFonts w:ascii="Arial" w:hAnsi="Arial" w:cs="Arial"/>
                <w:b/>
                <w:noProof/>
                <w:sz w:val="20"/>
              </w:rPr>
              <w:t> </w:t>
            </w:r>
            <w:r w:rsidRPr="009530D6">
              <w:rPr>
                <w:rFonts w:ascii="Arial" w:hAnsi="Arial" w:cs="Arial"/>
                <w:b/>
                <w:noProof/>
                <w:sz w:val="20"/>
              </w:rPr>
              <w:t> </w:t>
            </w:r>
            <w:r w:rsidRPr="009530D6">
              <w:rPr>
                <w:rFonts w:ascii="Arial" w:hAnsi="Arial" w:cs="Arial"/>
                <w:b/>
                <w:sz w:val="20"/>
              </w:rPr>
              <w:fldChar w:fldCharType="end"/>
            </w:r>
          </w:p>
        </w:tc>
      </w:tr>
    </w:tbl>
    <w:p w:rsidR="00687E84" w:rsidRPr="005036E4" w:rsidRDefault="00687E84" w:rsidP="004F5C09">
      <w:pPr>
        <w:autoSpaceDE w:val="0"/>
        <w:autoSpaceDN w:val="0"/>
        <w:adjustRightInd w:val="0"/>
        <w:spacing w:before="120" w:after="60" w:line="360" w:lineRule="auto"/>
        <w:jc w:val="both"/>
        <w:rPr>
          <w:rFonts w:ascii="Arial" w:hAnsi="Arial" w:cs="Arial"/>
          <w:sz w:val="20"/>
          <w:szCs w:val="20"/>
        </w:rPr>
      </w:pPr>
      <w:r w:rsidRPr="004F5C09">
        <w:rPr>
          <w:rFonts w:ascii="Arial" w:hAnsi="Arial" w:cs="Arial"/>
          <w:sz w:val="20"/>
          <w:szCs w:val="20"/>
        </w:rPr>
        <w:t xml:space="preserve">ai </w:t>
      </w:r>
      <w:r>
        <w:rPr>
          <w:rFonts w:ascii="Arial" w:hAnsi="Arial" w:cs="Arial"/>
          <w:sz w:val="20"/>
          <w:szCs w:val="20"/>
        </w:rPr>
        <w:t>sensi degli artt. 46 e 47 del DPR 445/2000</w:t>
      </w:r>
      <w:r w:rsidRPr="004F5C09">
        <w:rPr>
          <w:rFonts w:ascii="Arial" w:hAnsi="Arial" w:cs="Arial"/>
          <w:sz w:val="20"/>
          <w:szCs w:val="20"/>
        </w:rPr>
        <w:t>, consapevole del fatto che, in caso di</w:t>
      </w:r>
      <w:r>
        <w:rPr>
          <w:rFonts w:ascii="Arial" w:hAnsi="Arial" w:cs="Arial"/>
          <w:sz w:val="20"/>
          <w:szCs w:val="20"/>
        </w:rPr>
        <w:t xml:space="preserve"> </w:t>
      </w:r>
      <w:r w:rsidRPr="004F5C09">
        <w:rPr>
          <w:rFonts w:ascii="Arial" w:hAnsi="Arial" w:cs="Arial"/>
          <w:sz w:val="20"/>
          <w:szCs w:val="20"/>
        </w:rPr>
        <w:t>mendace dichiarazione saranno applicate nei suoi riguardi, ai sensi dell’art. 76 dello stesso</w:t>
      </w:r>
      <w:r>
        <w:rPr>
          <w:rFonts w:ascii="Arial" w:hAnsi="Arial" w:cs="Arial"/>
          <w:sz w:val="20"/>
          <w:szCs w:val="20"/>
        </w:rPr>
        <w:t xml:space="preserve"> </w:t>
      </w:r>
      <w:r w:rsidRPr="004F5C09">
        <w:rPr>
          <w:rFonts w:ascii="Arial" w:hAnsi="Arial" w:cs="Arial"/>
          <w:sz w:val="20"/>
          <w:szCs w:val="20"/>
        </w:rPr>
        <w:t>decreto, le sanzioni previste dal codice penale e dalle leggi speciali in materia di falsità negli atti e</w:t>
      </w:r>
      <w:r>
        <w:rPr>
          <w:rFonts w:ascii="Arial" w:hAnsi="Arial" w:cs="Arial"/>
          <w:sz w:val="20"/>
          <w:szCs w:val="20"/>
        </w:rPr>
        <w:t xml:space="preserve"> </w:t>
      </w:r>
      <w:r w:rsidRPr="004F5C09">
        <w:rPr>
          <w:rFonts w:ascii="Arial" w:hAnsi="Arial" w:cs="Arial"/>
          <w:sz w:val="20"/>
          <w:szCs w:val="20"/>
        </w:rPr>
        <w:t>dichiarazioni mendaci, oltre alle conseguenze amministrative previste per le procedure</w:t>
      </w:r>
      <w:r>
        <w:rPr>
          <w:rFonts w:ascii="Arial" w:hAnsi="Arial" w:cs="Arial"/>
          <w:sz w:val="20"/>
          <w:szCs w:val="20"/>
        </w:rPr>
        <w:t xml:space="preserve"> </w:t>
      </w:r>
      <w:r w:rsidRPr="004F5C09">
        <w:rPr>
          <w:rFonts w:ascii="Arial" w:hAnsi="Arial" w:cs="Arial"/>
          <w:sz w:val="20"/>
          <w:szCs w:val="20"/>
        </w:rPr>
        <w:t>concernenti gli appalti pubblici</w:t>
      </w:r>
      <w:r w:rsidRPr="005036E4">
        <w:rPr>
          <w:rFonts w:ascii="Arial" w:hAnsi="Arial" w:cs="Arial"/>
          <w:sz w:val="20"/>
          <w:szCs w:val="20"/>
        </w:rPr>
        <w:t>,</w:t>
      </w:r>
    </w:p>
    <w:p w:rsidR="00687E84" w:rsidRPr="005036E4" w:rsidRDefault="00687E84" w:rsidP="007E65FD">
      <w:pPr>
        <w:spacing w:before="120" w:after="60" w:line="360" w:lineRule="auto"/>
        <w:jc w:val="center"/>
        <w:outlineLvl w:val="0"/>
        <w:rPr>
          <w:rFonts w:ascii="Arial" w:hAnsi="Arial" w:cs="Arial"/>
          <w:b/>
          <w:sz w:val="20"/>
          <w:szCs w:val="20"/>
        </w:rPr>
      </w:pPr>
      <w:r w:rsidRPr="005036E4">
        <w:rPr>
          <w:rFonts w:ascii="Arial" w:hAnsi="Arial" w:cs="Arial"/>
          <w:b/>
          <w:sz w:val="20"/>
          <w:szCs w:val="20"/>
        </w:rPr>
        <w:t xml:space="preserve">DICHIARA SOTTO </w:t>
      </w:r>
      <w:smartTag w:uri="urn:schemas-microsoft-com:office:smarttags" w:element="PersonName">
        <w:smartTagPr>
          <w:attr w:name="ProductID" w:val="LA PROPRIA RESPONSABILITA"/>
        </w:smartTagPr>
        <w:r w:rsidRPr="005036E4">
          <w:rPr>
            <w:rFonts w:ascii="Arial" w:hAnsi="Arial" w:cs="Arial"/>
            <w:b/>
            <w:sz w:val="20"/>
            <w:szCs w:val="20"/>
          </w:rPr>
          <w:t>LA PROPRIA RESPONSABILITA</w:t>
        </w:r>
      </w:smartTag>
      <w:r w:rsidRPr="005036E4">
        <w:rPr>
          <w:rFonts w:ascii="Arial" w:hAnsi="Arial" w:cs="Arial"/>
          <w:b/>
          <w:sz w:val="20"/>
          <w:szCs w:val="20"/>
        </w:rPr>
        <w:t>’</w:t>
      </w:r>
    </w:p>
    <w:p w:rsidR="00687E84" w:rsidRDefault="00687E84" w:rsidP="004F5C09">
      <w:pPr>
        <w:numPr>
          <w:ilvl w:val="0"/>
          <w:numId w:val="1"/>
        </w:numPr>
        <w:tabs>
          <w:tab w:val="num" w:pos="560"/>
        </w:tabs>
        <w:spacing w:before="120" w:after="60" w:line="360" w:lineRule="auto"/>
        <w:ind w:left="555" w:hanging="357"/>
        <w:jc w:val="both"/>
        <w:rPr>
          <w:rFonts w:ascii="Arial" w:hAnsi="Arial" w:cs="Arial"/>
          <w:sz w:val="20"/>
          <w:szCs w:val="20"/>
        </w:rPr>
      </w:pPr>
      <w:r w:rsidRPr="004F5C09">
        <w:rPr>
          <w:rFonts w:ascii="Arial" w:hAnsi="Arial" w:cs="Arial"/>
          <w:sz w:val="20"/>
          <w:szCs w:val="20"/>
        </w:rPr>
        <w:t>di possedere, ai sensi e per gli effetti dell’art. 89 del D.Lgs. 50/2016, i seguenti requisiti di carattere economico, finanziario, tecnico e professionale, così come prescritti dal Disciplinare di gara, di cui il concorrente si</w:t>
      </w:r>
      <w:r>
        <w:rPr>
          <w:rFonts w:ascii="Arial" w:hAnsi="Arial" w:cs="Arial"/>
          <w:sz w:val="20"/>
          <w:szCs w:val="20"/>
        </w:rPr>
        <w:t xml:space="preserve"> </w:t>
      </w:r>
      <w:r w:rsidRPr="004F5C09">
        <w:rPr>
          <w:rFonts w:ascii="Arial" w:hAnsi="Arial" w:cs="Arial"/>
          <w:sz w:val="20"/>
          <w:szCs w:val="20"/>
        </w:rPr>
        <w:t>avvale per poter essere ammesso alla gara di seguito indicati</w:t>
      </w:r>
      <w:r>
        <w:rPr>
          <w:rFonts w:ascii="Arial" w:hAnsi="Arial" w:cs="Arial"/>
          <w:sz w:val="20"/>
          <w:szCs w:val="20"/>
        </w:rPr>
        <w:t>:</w:t>
      </w:r>
    </w:p>
    <w:p w:rsidR="00687E84" w:rsidRPr="003873C7" w:rsidRDefault="00687E84" w:rsidP="003873C7">
      <w:pPr>
        <w:tabs>
          <w:tab w:val="left" w:pos="567"/>
          <w:tab w:val="left" w:pos="993"/>
        </w:tabs>
        <w:spacing w:before="120" w:after="60" w:line="360" w:lineRule="auto"/>
        <w:ind w:left="990" w:hanging="990"/>
        <w:jc w:val="both"/>
        <w:rPr>
          <w:rFonts w:ascii="Arial" w:hAnsi="Arial" w:cs="Arial"/>
          <w:sz w:val="20"/>
          <w:szCs w:val="20"/>
        </w:rPr>
      </w:pPr>
      <w:r>
        <w:rPr>
          <w:rFonts w:ascii="Arial" w:hAnsi="Arial" w:cs="Arial"/>
          <w:sz w:val="20"/>
          <w:szCs w:val="20"/>
        </w:rPr>
        <w:lastRenderedPageBreak/>
        <w:tab/>
      </w:r>
      <w:r w:rsidRPr="00443ED2">
        <w:rPr>
          <w:rFonts w:ascii="Arial" w:hAnsi="Arial" w:cs="Arial"/>
          <w:sz w:val="20"/>
          <w:szCs w:val="20"/>
        </w:rPr>
        <w:fldChar w:fldCharType="begin">
          <w:ffData>
            <w:name w:val="Controllo99"/>
            <w:enabled/>
            <w:calcOnExit w:val="0"/>
            <w:checkBox>
              <w:sizeAuto/>
              <w:default w:val="0"/>
              <w:checked w:val="0"/>
            </w:checkBox>
          </w:ffData>
        </w:fldChar>
      </w:r>
      <w:r w:rsidRPr="00443ED2">
        <w:rPr>
          <w:rFonts w:ascii="Arial" w:hAnsi="Arial" w:cs="Arial"/>
          <w:sz w:val="20"/>
          <w:szCs w:val="20"/>
        </w:rPr>
        <w:instrText xml:space="preserve"> FORMCHECKBOX </w:instrText>
      </w:r>
      <w:r w:rsidR="00ED5082">
        <w:rPr>
          <w:rFonts w:ascii="Arial" w:hAnsi="Arial" w:cs="Arial"/>
          <w:sz w:val="20"/>
          <w:szCs w:val="20"/>
        </w:rPr>
      </w:r>
      <w:r w:rsidR="00ED5082">
        <w:rPr>
          <w:rFonts w:ascii="Arial" w:hAnsi="Arial" w:cs="Arial"/>
          <w:sz w:val="20"/>
          <w:szCs w:val="20"/>
        </w:rPr>
        <w:fldChar w:fldCharType="separate"/>
      </w:r>
      <w:r w:rsidRPr="00443ED2">
        <w:rPr>
          <w:rFonts w:ascii="Arial" w:hAnsi="Arial" w:cs="Arial"/>
          <w:sz w:val="20"/>
          <w:szCs w:val="20"/>
        </w:rPr>
        <w:fldChar w:fldCharType="end"/>
      </w:r>
      <w:r>
        <w:rPr>
          <w:rFonts w:ascii="Arial" w:hAnsi="Arial" w:cs="Arial"/>
          <w:sz w:val="20"/>
          <w:szCs w:val="20"/>
        </w:rPr>
        <w:tab/>
      </w:r>
      <w:r w:rsidRPr="00B55ECC">
        <w:rPr>
          <w:rFonts w:ascii="Arial" w:hAnsi="Arial" w:cs="Arial"/>
          <w:sz w:val="20"/>
          <w:szCs w:val="20"/>
        </w:rPr>
        <w:t xml:space="preserve">Attestazione </w:t>
      </w:r>
      <w:r>
        <w:rPr>
          <w:rFonts w:ascii="Arial" w:hAnsi="Arial" w:cs="Arial"/>
          <w:sz w:val="20"/>
          <w:szCs w:val="20"/>
        </w:rPr>
        <w:t>di qualificazione, che si allega, rilasciata da Società di attestazione (SOA) regolarmente autorizzata,  in corso di validità, nella seguente categoria e classifica: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687E84" w:rsidRPr="00F900A4" w:rsidTr="00B55ECC">
        <w:trPr>
          <w:trHeight w:val="467"/>
        </w:trPr>
        <w:tc>
          <w:tcPr>
            <w:tcW w:w="9072" w:type="dxa"/>
          </w:tcPr>
          <w:p w:rsidR="00687E84" w:rsidRPr="00F900A4" w:rsidRDefault="00687E84" w:rsidP="00B55ECC">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t> </w:t>
            </w:r>
            <w:r w:rsidRPr="00F900A4">
              <w:rPr>
                <w:rFonts w:ascii="Tahoma" w:hAnsi="Tahoma" w:cs="Tahoma"/>
                <w:sz w:val="20"/>
                <w:szCs w:val="20"/>
              </w:rPr>
              <w:fldChar w:fldCharType="end"/>
            </w:r>
          </w:p>
        </w:tc>
      </w:tr>
      <w:tr w:rsidR="00687E84" w:rsidRPr="00F900A4" w:rsidTr="00B55ECC">
        <w:trPr>
          <w:trHeight w:val="467"/>
        </w:trPr>
        <w:tc>
          <w:tcPr>
            <w:tcW w:w="9072" w:type="dxa"/>
          </w:tcPr>
          <w:p w:rsidR="00687E84" w:rsidRPr="00F900A4" w:rsidRDefault="00687E84" w:rsidP="00B55ECC">
            <w:pPr>
              <w:spacing w:before="120" w:after="120" w:line="240" w:lineRule="auto"/>
              <w:rPr>
                <w:rFonts w:ascii="Tahoma" w:hAnsi="Tahoma" w:cs="Tahoma"/>
                <w:b/>
                <w:sz w:val="20"/>
                <w:szCs w:val="20"/>
              </w:rPr>
            </w:pPr>
            <w:r w:rsidRPr="00F900A4">
              <w:rPr>
                <w:rFonts w:ascii="Tahoma" w:hAnsi="Tahoma" w:cs="Tahoma"/>
                <w:sz w:val="20"/>
                <w:szCs w:val="20"/>
              </w:rPr>
              <w:fldChar w:fldCharType="begin">
                <w:ffData>
                  <w:name w:val="Testo656"/>
                  <w:enabled/>
                  <w:calcOnExit w:val="0"/>
                  <w:textInput/>
                </w:ffData>
              </w:fldChar>
            </w:r>
            <w:r w:rsidRPr="00F900A4">
              <w:rPr>
                <w:rFonts w:ascii="Tahoma" w:hAnsi="Tahoma" w:cs="Tahoma"/>
                <w:sz w:val="20"/>
                <w:szCs w:val="20"/>
              </w:rPr>
              <w:instrText xml:space="preserve"> FORMTEXT </w:instrText>
            </w:r>
            <w:r w:rsidRPr="00F900A4">
              <w:rPr>
                <w:rFonts w:ascii="Tahoma" w:hAnsi="Tahoma" w:cs="Tahoma"/>
                <w:sz w:val="20"/>
                <w:szCs w:val="20"/>
              </w:rPr>
            </w:r>
            <w:r w:rsidRPr="00F900A4">
              <w:rPr>
                <w:rFonts w:ascii="Tahoma" w:hAnsi="Tahoma" w:cs="Tahoma"/>
                <w:sz w:val="20"/>
                <w:szCs w:val="20"/>
              </w:rPr>
              <w:fldChar w:fldCharType="separate"/>
            </w:r>
            <w:r>
              <w:t> </w:t>
            </w:r>
            <w:r>
              <w:t> </w:t>
            </w:r>
            <w:r>
              <w:t> </w:t>
            </w:r>
            <w:r>
              <w:t> </w:t>
            </w:r>
            <w:r>
              <w:t> </w:t>
            </w:r>
            <w:r w:rsidRPr="00F900A4">
              <w:rPr>
                <w:rFonts w:ascii="Tahoma" w:hAnsi="Tahoma" w:cs="Tahoma"/>
                <w:sz w:val="20"/>
                <w:szCs w:val="20"/>
              </w:rPr>
              <w:fldChar w:fldCharType="end"/>
            </w:r>
          </w:p>
        </w:tc>
      </w:tr>
    </w:tbl>
    <w:p w:rsidR="00687E84" w:rsidRPr="005156AA" w:rsidRDefault="00687E84" w:rsidP="00B55ECC">
      <w:pPr>
        <w:tabs>
          <w:tab w:val="left" w:pos="567"/>
          <w:tab w:val="left" w:pos="993"/>
        </w:tabs>
        <w:spacing w:before="120" w:after="60" w:line="360" w:lineRule="auto"/>
        <w:jc w:val="both"/>
        <w:rPr>
          <w:rFonts w:ascii="Arial" w:hAnsi="Arial" w:cs="Arial"/>
          <w:sz w:val="20"/>
          <w:szCs w:val="20"/>
        </w:rPr>
      </w:pPr>
    </w:p>
    <w:p w:rsidR="00687E84" w:rsidRDefault="00687E84" w:rsidP="004D60CF">
      <w:pPr>
        <w:tabs>
          <w:tab w:val="left" w:pos="567"/>
          <w:tab w:val="left" w:pos="993"/>
        </w:tabs>
        <w:spacing w:before="120" w:after="60" w:line="360" w:lineRule="auto"/>
        <w:ind w:left="990" w:hanging="990"/>
        <w:jc w:val="both"/>
        <w:rPr>
          <w:rFonts w:ascii="Arial" w:hAnsi="Arial" w:cs="Arial"/>
          <w:sz w:val="20"/>
          <w:szCs w:val="20"/>
        </w:rPr>
      </w:pPr>
      <w:r>
        <w:rPr>
          <w:rFonts w:ascii="Arial" w:hAnsi="Arial" w:cs="Arial"/>
          <w:sz w:val="20"/>
          <w:szCs w:val="20"/>
        </w:rPr>
        <w:tab/>
      </w:r>
      <w:r w:rsidRPr="00443ED2">
        <w:rPr>
          <w:rFonts w:ascii="Arial" w:hAnsi="Arial" w:cs="Arial"/>
          <w:sz w:val="20"/>
          <w:szCs w:val="20"/>
        </w:rPr>
        <w:fldChar w:fldCharType="begin">
          <w:ffData>
            <w:name w:val="Controllo99"/>
            <w:enabled/>
            <w:calcOnExit w:val="0"/>
            <w:checkBox>
              <w:sizeAuto/>
              <w:default w:val="0"/>
              <w:checked w:val="0"/>
            </w:checkBox>
          </w:ffData>
        </w:fldChar>
      </w:r>
      <w:r w:rsidRPr="00443ED2">
        <w:rPr>
          <w:rFonts w:ascii="Arial" w:hAnsi="Arial" w:cs="Arial"/>
          <w:sz w:val="20"/>
          <w:szCs w:val="20"/>
        </w:rPr>
        <w:instrText xml:space="preserve"> FORMCHECKBOX </w:instrText>
      </w:r>
      <w:r w:rsidR="00ED5082">
        <w:rPr>
          <w:rFonts w:ascii="Arial" w:hAnsi="Arial" w:cs="Arial"/>
          <w:sz w:val="20"/>
          <w:szCs w:val="20"/>
        </w:rPr>
      </w:r>
      <w:r w:rsidR="00ED5082">
        <w:rPr>
          <w:rFonts w:ascii="Arial" w:hAnsi="Arial" w:cs="Arial"/>
          <w:sz w:val="20"/>
          <w:szCs w:val="20"/>
        </w:rPr>
        <w:fldChar w:fldCharType="separate"/>
      </w:r>
      <w:r w:rsidRPr="00443ED2">
        <w:rPr>
          <w:rFonts w:ascii="Arial" w:hAnsi="Arial" w:cs="Arial"/>
          <w:sz w:val="20"/>
          <w:szCs w:val="20"/>
        </w:rPr>
        <w:fldChar w:fldCharType="end"/>
      </w:r>
      <w:r>
        <w:rPr>
          <w:rFonts w:ascii="Arial" w:hAnsi="Arial" w:cs="Arial"/>
          <w:sz w:val="20"/>
          <w:szCs w:val="20"/>
        </w:rPr>
        <w:tab/>
        <w:t>Possesso della</w:t>
      </w:r>
      <w:r w:rsidRPr="004D60CF">
        <w:rPr>
          <w:rFonts w:ascii="Arial" w:hAnsi="Arial" w:cs="Arial"/>
          <w:sz w:val="20"/>
          <w:szCs w:val="20"/>
        </w:rPr>
        <w:t xml:space="preserve"> certificazione UNI EN ISO 9001:2008 (o successive revisioni) rilasciata per prestazioni an</w:t>
      </w:r>
      <w:r>
        <w:rPr>
          <w:rFonts w:ascii="Arial" w:hAnsi="Arial" w:cs="Arial"/>
          <w:sz w:val="20"/>
          <w:szCs w:val="20"/>
        </w:rPr>
        <w:t>aloghe a quelle oggetto di gara, e a tal fine allega il relativo certificato.</w:t>
      </w:r>
    </w:p>
    <w:p w:rsidR="00687E84" w:rsidRPr="004D60CF" w:rsidRDefault="00687E84" w:rsidP="00B55ECC">
      <w:pPr>
        <w:numPr>
          <w:ilvl w:val="0"/>
          <w:numId w:val="1"/>
        </w:numPr>
        <w:tabs>
          <w:tab w:val="num" w:pos="560"/>
        </w:tabs>
        <w:spacing w:before="120" w:after="60" w:line="360" w:lineRule="auto"/>
        <w:ind w:left="555" w:hanging="357"/>
        <w:jc w:val="both"/>
        <w:rPr>
          <w:rFonts w:ascii="Arial" w:hAnsi="Arial" w:cs="Arial"/>
          <w:sz w:val="20"/>
          <w:szCs w:val="20"/>
        </w:rPr>
      </w:pPr>
      <w:r w:rsidRPr="004D60CF">
        <w:rPr>
          <w:rFonts w:ascii="Arial" w:hAnsi="Arial" w:cs="Arial"/>
          <w:sz w:val="20"/>
          <w:szCs w:val="20"/>
        </w:rPr>
        <w:t>di obbligarsi, nei confronti del concorrente e di Coni Servizi a fornire i predetti requisiti dei quali è carente il concorrente e a mettere a disposizione le risorse necessarie per tutta la durata del Contratto,</w:t>
      </w:r>
      <w:r>
        <w:rPr>
          <w:rFonts w:ascii="Arial" w:hAnsi="Arial" w:cs="Arial"/>
          <w:sz w:val="20"/>
          <w:szCs w:val="20"/>
        </w:rPr>
        <w:t xml:space="preserve"> di cui si allega copia,</w:t>
      </w:r>
      <w:r w:rsidRPr="004D60CF">
        <w:rPr>
          <w:rFonts w:ascii="Arial" w:hAnsi="Arial" w:cs="Arial"/>
          <w:sz w:val="20"/>
          <w:szCs w:val="20"/>
        </w:rPr>
        <w:t xml:space="preserve"> nei modi e nei limiti stabiliti dall’art. 89 del D.Lgs. 50/2016 rendendosi inoltre responsabile in solido con il concorrente nei confronti di Coni Servizi in relazione alle prestazioni oggetto dell’appalto;</w:t>
      </w:r>
    </w:p>
    <w:p w:rsidR="00687E84" w:rsidRDefault="00687E84" w:rsidP="00B55ECC">
      <w:pPr>
        <w:numPr>
          <w:ilvl w:val="0"/>
          <w:numId w:val="1"/>
        </w:numPr>
        <w:tabs>
          <w:tab w:val="num" w:pos="560"/>
        </w:tabs>
        <w:spacing w:before="120" w:after="60" w:line="360" w:lineRule="auto"/>
        <w:ind w:left="555" w:hanging="357"/>
        <w:jc w:val="both"/>
        <w:rPr>
          <w:rFonts w:ascii="Arial" w:hAnsi="Arial" w:cs="Arial"/>
          <w:sz w:val="20"/>
          <w:szCs w:val="20"/>
        </w:rPr>
      </w:pPr>
      <w:r w:rsidRPr="004D60CF">
        <w:rPr>
          <w:rFonts w:ascii="Arial" w:hAnsi="Arial" w:cs="Arial"/>
          <w:sz w:val="20"/>
          <w:szCs w:val="20"/>
        </w:rPr>
        <w:t>di non partecipare a sua volta alla stessa gara, né in forma singola, né in forma associata, né in</w:t>
      </w:r>
      <w:r>
        <w:rPr>
          <w:rFonts w:ascii="Arial" w:hAnsi="Arial" w:cs="Arial"/>
          <w:sz w:val="20"/>
          <w:szCs w:val="20"/>
        </w:rPr>
        <w:t xml:space="preserve"> </w:t>
      </w:r>
      <w:r w:rsidRPr="004D60CF">
        <w:rPr>
          <w:rFonts w:ascii="Arial" w:hAnsi="Arial" w:cs="Arial"/>
          <w:sz w:val="20"/>
          <w:szCs w:val="20"/>
        </w:rPr>
        <w:t>qualità di ausiliario di altro soggetto concorrente;</w:t>
      </w:r>
    </w:p>
    <w:p w:rsidR="00687E84" w:rsidRPr="004D60CF" w:rsidRDefault="00687E84" w:rsidP="004D60CF">
      <w:pPr>
        <w:pStyle w:val="Paragrafoelenco"/>
        <w:spacing w:before="120" w:after="60" w:line="360" w:lineRule="auto"/>
        <w:ind w:left="2769" w:firstLine="63"/>
        <w:outlineLvl w:val="0"/>
        <w:rPr>
          <w:rFonts w:ascii="Arial" w:hAnsi="Arial" w:cs="Arial"/>
          <w:b/>
          <w:sz w:val="20"/>
          <w:szCs w:val="20"/>
        </w:rPr>
      </w:pPr>
      <w:r w:rsidRPr="004D60CF">
        <w:rPr>
          <w:rFonts w:ascii="Arial" w:hAnsi="Arial" w:cs="Arial"/>
          <w:b/>
          <w:sz w:val="20"/>
          <w:szCs w:val="20"/>
        </w:rPr>
        <w:t xml:space="preserve">DICHIARA </w:t>
      </w:r>
      <w:r>
        <w:rPr>
          <w:rFonts w:ascii="Arial" w:hAnsi="Arial" w:cs="Arial"/>
          <w:b/>
          <w:sz w:val="20"/>
          <w:szCs w:val="20"/>
        </w:rPr>
        <w:t xml:space="preserve">ALTRESI’ </w:t>
      </w:r>
      <w:r w:rsidRPr="004D60CF">
        <w:rPr>
          <w:rFonts w:ascii="Arial" w:hAnsi="Arial" w:cs="Arial"/>
          <w:b/>
          <w:sz w:val="20"/>
          <w:szCs w:val="20"/>
        </w:rPr>
        <w:t xml:space="preserve">SOTTO </w:t>
      </w:r>
      <w:smartTag w:uri="urn:schemas-microsoft-com:office:smarttags" w:element="PersonName">
        <w:smartTagPr>
          <w:attr w:name="ProductID" w:val="LA PROPRIA RESPONSABILITA"/>
        </w:smartTagPr>
        <w:r w:rsidRPr="004D60CF">
          <w:rPr>
            <w:rFonts w:ascii="Arial" w:hAnsi="Arial" w:cs="Arial"/>
            <w:b/>
            <w:sz w:val="20"/>
            <w:szCs w:val="20"/>
          </w:rPr>
          <w:t>LA PROPRIA RESPONSABILITA</w:t>
        </w:r>
      </w:smartTag>
      <w:r w:rsidRPr="004D60CF">
        <w:rPr>
          <w:rFonts w:ascii="Arial" w:hAnsi="Arial" w:cs="Arial"/>
          <w:b/>
          <w:sz w:val="20"/>
          <w:szCs w:val="20"/>
        </w:rPr>
        <w:t>’</w:t>
      </w:r>
    </w:p>
    <w:p w:rsidR="00687E84" w:rsidRPr="00182F1A" w:rsidRDefault="00687E84" w:rsidP="004D60CF">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che l’Impresa è iscritta nel Registro delle Imprese della Camera di commercio di </w:t>
      </w:r>
      <w:r w:rsidRPr="00182F1A">
        <w:rPr>
          <w:rFonts w:ascii="Arial" w:hAnsi="Arial" w:cs="Arial"/>
          <w:b/>
          <w:sz w:val="20"/>
          <w:szCs w:val="20"/>
        </w:rPr>
        <w:fldChar w:fldCharType="begin">
          <w:ffData>
            <w:name w:val="Testo15"/>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sz w:val="20"/>
          <w:szCs w:val="20"/>
        </w:rPr>
        <w:t>, e che i dati dell’iscrizione sono i seguenti (</w:t>
      </w:r>
      <w:r w:rsidRPr="00182F1A">
        <w:rPr>
          <w:rFonts w:ascii="Arial" w:hAnsi="Arial" w:cs="Arial"/>
          <w:i/>
          <w:sz w:val="20"/>
          <w:szCs w:val="20"/>
        </w:rPr>
        <w:t>riportare gli estremi di iscrizione</w:t>
      </w:r>
      <w:r w:rsidRPr="00182F1A">
        <w:rPr>
          <w:rStyle w:val="Rimandonotaapidipagina"/>
          <w:rFonts w:ascii="Arial" w:hAnsi="Arial" w:cs="Arial"/>
          <w:iCs/>
          <w:sz w:val="20"/>
          <w:szCs w:val="20"/>
        </w:rPr>
        <w:footnoteReference w:id="1"/>
      </w:r>
      <w:r w:rsidRPr="00182F1A">
        <w:rPr>
          <w:rFonts w:ascii="Arial" w:hAnsi="Arial" w:cs="Arial"/>
          <w:sz w:val="20"/>
          <w:szCs w:val="20"/>
        </w:rPr>
        <w:t xml:space="preserve">): </w:t>
      </w:r>
    </w:p>
    <w:tbl>
      <w:tblPr>
        <w:tblW w:w="9214" w:type="dxa"/>
        <w:tblInd w:w="675" w:type="dxa"/>
        <w:tblLayout w:type="fixed"/>
        <w:tblLook w:val="01E0" w:firstRow="1" w:lastRow="1" w:firstColumn="1" w:lastColumn="1" w:noHBand="0" w:noVBand="0"/>
      </w:tblPr>
      <w:tblGrid>
        <w:gridCol w:w="2410"/>
        <w:gridCol w:w="1843"/>
        <w:gridCol w:w="2268"/>
        <w:gridCol w:w="2693"/>
      </w:tblGrid>
      <w:tr w:rsidR="00687E84" w:rsidRPr="00182F1A" w:rsidTr="00B55ECC">
        <w:trPr>
          <w:trHeight w:val="587"/>
        </w:trPr>
        <w:tc>
          <w:tcPr>
            <w:tcW w:w="2410" w:type="dxa"/>
            <w:tcBorders>
              <w:top w:val="single" w:sz="2" w:space="0" w:color="auto"/>
              <w:left w:val="single" w:sz="2"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numero di iscrizione: </w:t>
            </w:r>
          </w:p>
        </w:tc>
        <w:tc>
          <w:tcPr>
            <w:tcW w:w="1843" w:type="dxa"/>
            <w:tcBorders>
              <w:top w:val="single" w:sz="2" w:space="0" w:color="auto"/>
              <w:left w:val="single" w:sz="4" w:space="0" w:color="auto"/>
              <w:bottom w:val="single" w:sz="2" w:space="0" w:color="auto"/>
              <w:right w:val="single" w:sz="4" w:space="0" w:color="auto"/>
            </w:tcBorders>
            <w:vAlign w:val="center"/>
          </w:tcPr>
          <w:p w:rsidR="00687E84" w:rsidRPr="00182F1A" w:rsidRDefault="00687E84" w:rsidP="00B55ECC">
            <w:pPr>
              <w:spacing w:before="120" w:after="60" w:line="360" w:lineRule="auto"/>
              <w:ind w:left="-8"/>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data di iscrizione: </w:t>
            </w:r>
          </w:p>
        </w:tc>
        <w:tc>
          <w:tcPr>
            <w:tcW w:w="2693" w:type="dxa"/>
            <w:tcBorders>
              <w:top w:val="single" w:sz="2" w:space="0" w:color="auto"/>
              <w:left w:val="single" w:sz="4" w:space="0" w:color="auto"/>
              <w:bottom w:val="single" w:sz="2" w:space="0" w:color="auto"/>
              <w:right w:val="single" w:sz="2" w:space="0" w:color="auto"/>
            </w:tcBorders>
            <w:vAlign w:val="center"/>
          </w:tcPr>
          <w:p w:rsidR="00687E84" w:rsidRPr="00182F1A" w:rsidRDefault="00687E84" w:rsidP="00B55ECC">
            <w:pPr>
              <w:spacing w:before="120" w:after="60" w:line="360" w:lineRule="auto"/>
              <w:ind w:left="57"/>
              <w:jc w:val="both"/>
              <w:rPr>
                <w:rFonts w:ascii="Arial" w:hAnsi="Arial" w:cs="Arial"/>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r w:rsidRPr="00182F1A">
              <w:rPr>
                <w:rFonts w:ascii="Arial" w:hAnsi="Arial" w:cs="Arial"/>
                <w:sz w:val="20"/>
                <w:szCs w:val="20"/>
              </w:rPr>
              <w:t>/</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687E84" w:rsidRPr="00182F1A" w:rsidTr="00B55ECC">
        <w:trPr>
          <w:trHeight w:val="433"/>
        </w:trPr>
        <w:tc>
          <w:tcPr>
            <w:tcW w:w="2410" w:type="dxa"/>
            <w:tcBorders>
              <w:top w:val="single" w:sz="2" w:space="0" w:color="auto"/>
              <w:left w:val="single" w:sz="2"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durata/data termine: </w:t>
            </w:r>
          </w:p>
        </w:tc>
        <w:tc>
          <w:tcPr>
            <w:tcW w:w="6804" w:type="dxa"/>
            <w:gridSpan w:val="3"/>
            <w:tcBorders>
              <w:top w:val="single" w:sz="2" w:space="0" w:color="auto"/>
              <w:left w:val="single" w:sz="4" w:space="0" w:color="auto"/>
              <w:bottom w:val="single" w:sz="2" w:space="0" w:color="auto"/>
              <w:right w:val="single" w:sz="2" w:space="0" w:color="auto"/>
            </w:tcBorders>
            <w:vAlign w:val="center"/>
          </w:tcPr>
          <w:p w:rsidR="00687E84" w:rsidRPr="00182F1A" w:rsidRDefault="00687E84" w:rsidP="00B55ECC">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687E84" w:rsidRPr="00182F1A" w:rsidTr="00B55ECC">
        <w:trPr>
          <w:trHeight w:val="544"/>
        </w:trPr>
        <w:tc>
          <w:tcPr>
            <w:tcW w:w="2410" w:type="dxa"/>
            <w:tcBorders>
              <w:top w:val="single" w:sz="2" w:space="0" w:color="auto"/>
              <w:left w:val="single" w:sz="2"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codice attività:</w:t>
            </w:r>
          </w:p>
        </w:tc>
        <w:tc>
          <w:tcPr>
            <w:tcW w:w="1843" w:type="dxa"/>
            <w:tcBorders>
              <w:top w:val="single" w:sz="2" w:space="0" w:color="auto"/>
              <w:left w:val="single" w:sz="4" w:space="0" w:color="auto"/>
              <w:bottom w:val="single" w:sz="2" w:space="0" w:color="auto"/>
              <w:right w:val="single" w:sz="4" w:space="0" w:color="auto"/>
            </w:tcBorders>
            <w:vAlign w:val="center"/>
          </w:tcPr>
          <w:p w:rsidR="00687E84" w:rsidRPr="00182F1A" w:rsidRDefault="00687E84" w:rsidP="00B55ECC">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capitale sociale:</w:t>
            </w:r>
          </w:p>
        </w:tc>
        <w:tc>
          <w:tcPr>
            <w:tcW w:w="2693" w:type="dxa"/>
            <w:tcBorders>
              <w:top w:val="single" w:sz="2" w:space="0" w:color="auto"/>
              <w:left w:val="single" w:sz="4" w:space="0" w:color="auto"/>
              <w:bottom w:val="single" w:sz="2" w:space="0" w:color="auto"/>
              <w:right w:val="single" w:sz="2" w:space="0" w:color="auto"/>
            </w:tcBorders>
            <w:vAlign w:val="center"/>
          </w:tcPr>
          <w:p w:rsidR="00687E84" w:rsidRPr="00182F1A" w:rsidRDefault="00687E84" w:rsidP="00B55ECC">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687E84" w:rsidRPr="00182F1A" w:rsidTr="00B55ECC">
        <w:trPr>
          <w:trHeight w:val="544"/>
        </w:trPr>
        <w:tc>
          <w:tcPr>
            <w:tcW w:w="2410" w:type="dxa"/>
            <w:tcBorders>
              <w:top w:val="single" w:sz="2" w:space="0" w:color="auto"/>
              <w:left w:val="single" w:sz="2"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codice fiscale n.</w:t>
            </w:r>
          </w:p>
        </w:tc>
        <w:tc>
          <w:tcPr>
            <w:tcW w:w="1843" w:type="dxa"/>
            <w:tcBorders>
              <w:top w:val="single" w:sz="2" w:space="0" w:color="auto"/>
              <w:left w:val="single" w:sz="4" w:space="0" w:color="auto"/>
              <w:bottom w:val="single" w:sz="2" w:space="0" w:color="auto"/>
              <w:right w:val="single" w:sz="4" w:space="0" w:color="auto"/>
            </w:tcBorders>
            <w:vAlign w:val="center"/>
          </w:tcPr>
          <w:p w:rsidR="00687E84" w:rsidRPr="00182F1A" w:rsidRDefault="00687E84" w:rsidP="00B55ECC">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partita IVA n.</w:t>
            </w:r>
          </w:p>
        </w:tc>
        <w:tc>
          <w:tcPr>
            <w:tcW w:w="2693" w:type="dxa"/>
            <w:tcBorders>
              <w:top w:val="single" w:sz="2" w:space="0" w:color="auto"/>
              <w:left w:val="single" w:sz="4" w:space="0" w:color="auto"/>
              <w:bottom w:val="single" w:sz="2" w:space="0" w:color="auto"/>
              <w:right w:val="single" w:sz="2" w:space="0" w:color="auto"/>
            </w:tcBorders>
            <w:vAlign w:val="center"/>
          </w:tcPr>
          <w:p w:rsidR="00687E84" w:rsidRPr="00182F1A" w:rsidRDefault="00687E84" w:rsidP="00B55ECC">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r w:rsidR="00687E84" w:rsidRPr="00182F1A" w:rsidTr="00B55ECC">
        <w:trPr>
          <w:trHeight w:val="433"/>
        </w:trPr>
        <w:tc>
          <w:tcPr>
            <w:tcW w:w="2410" w:type="dxa"/>
            <w:tcBorders>
              <w:top w:val="single" w:sz="2" w:space="0" w:color="auto"/>
              <w:left w:val="single" w:sz="2" w:space="0" w:color="auto"/>
              <w:bottom w:val="single" w:sz="2" w:space="0" w:color="auto"/>
              <w:right w:val="single" w:sz="4" w:space="0" w:color="auto"/>
            </w:tcBorders>
            <w:vAlign w:val="center"/>
          </w:tcPr>
          <w:p w:rsidR="00687E84" w:rsidRPr="00182F1A" w:rsidRDefault="00687E84" w:rsidP="008D1415">
            <w:pPr>
              <w:numPr>
                <w:ilvl w:val="0"/>
                <w:numId w:val="2"/>
              </w:numPr>
              <w:tabs>
                <w:tab w:val="clear" w:pos="360"/>
              </w:tabs>
              <w:spacing w:before="120" w:after="60" w:line="360" w:lineRule="auto"/>
              <w:ind w:left="176" w:hanging="176"/>
              <w:jc w:val="both"/>
              <w:rPr>
                <w:rFonts w:ascii="Arial" w:hAnsi="Arial" w:cs="Arial"/>
                <w:sz w:val="20"/>
                <w:szCs w:val="20"/>
              </w:rPr>
            </w:pPr>
            <w:r w:rsidRPr="00182F1A">
              <w:rPr>
                <w:rFonts w:ascii="Arial" w:hAnsi="Arial" w:cs="Arial"/>
                <w:sz w:val="20"/>
                <w:szCs w:val="20"/>
              </w:rPr>
              <w:t xml:space="preserve">oggetto sociale: </w:t>
            </w:r>
          </w:p>
        </w:tc>
        <w:tc>
          <w:tcPr>
            <w:tcW w:w="6804" w:type="dxa"/>
            <w:gridSpan w:val="3"/>
            <w:tcBorders>
              <w:top w:val="single" w:sz="2" w:space="0" w:color="auto"/>
              <w:left w:val="single" w:sz="4" w:space="0" w:color="auto"/>
              <w:bottom w:val="single" w:sz="2" w:space="0" w:color="auto"/>
              <w:right w:val="single" w:sz="2" w:space="0" w:color="auto"/>
            </w:tcBorders>
            <w:vAlign w:val="center"/>
          </w:tcPr>
          <w:p w:rsidR="00687E84" w:rsidRPr="00182F1A" w:rsidRDefault="00687E84" w:rsidP="00B55ECC">
            <w:pPr>
              <w:spacing w:before="120" w:after="60" w:line="360" w:lineRule="auto"/>
              <w:jc w:val="both"/>
              <w:rPr>
                <w:rFonts w:ascii="Arial" w:hAnsi="Arial" w:cs="Arial"/>
                <w:b/>
                <w:sz w:val="20"/>
                <w:szCs w:val="20"/>
              </w:rPr>
            </w:pP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rsidR="00687E84" w:rsidRPr="004D60CF" w:rsidRDefault="00687E84" w:rsidP="008D1415">
      <w:pPr>
        <w:pStyle w:val="Paragrafoelenco"/>
        <w:numPr>
          <w:ilvl w:val="1"/>
          <w:numId w:val="4"/>
        </w:numPr>
        <w:spacing w:before="120" w:after="0" w:line="360" w:lineRule="auto"/>
        <w:ind w:hanging="498"/>
        <w:jc w:val="both"/>
        <w:rPr>
          <w:rFonts w:ascii="Arial" w:hAnsi="Arial" w:cs="Arial"/>
          <w:sz w:val="20"/>
          <w:szCs w:val="20"/>
        </w:rPr>
      </w:pPr>
      <w:r w:rsidRPr="004D60CF">
        <w:rPr>
          <w:rFonts w:ascii="Arial" w:hAnsi="Arial" w:cs="Arial"/>
          <w:sz w:val="20"/>
          <w:szCs w:val="20"/>
        </w:rPr>
        <w:t>che:</w:t>
      </w:r>
    </w:p>
    <w:p w:rsidR="00687E84" w:rsidRPr="00AC5CF7" w:rsidRDefault="00687E84" w:rsidP="008D1415">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IMPRESA INDIVIDUALE</w:t>
      </w:r>
      <w:r w:rsidRPr="00A1504F">
        <w:rPr>
          <w:rFonts w:ascii="Arial" w:hAnsi="Arial" w:cs="Arial"/>
          <w:sz w:val="20"/>
          <w:szCs w:val="20"/>
        </w:rPr>
        <w:t>] i titolari e i direttori tecnici sono</w:t>
      </w:r>
      <w:r w:rsidRPr="005A1792">
        <w:rPr>
          <w:rFonts w:ascii="Arial" w:hAnsi="Arial" w:cs="Arial"/>
          <w:sz w:val="20"/>
          <w:szCs w:val="20"/>
        </w:rPr>
        <w:t xml:space="preserve"> </w:t>
      </w:r>
      <w:r w:rsidRPr="00AC5CF7">
        <w:rPr>
          <w:rFonts w:ascii="Arial" w:hAnsi="Arial" w:cs="Arial"/>
          <w:i/>
          <w:sz w:val="20"/>
          <w:szCs w:val="20"/>
        </w:rPr>
        <w:t>(indicare nominativi – compreso il sottoscrittore - qualifica, luogo e data di nascita, residenza)</w:t>
      </w:r>
      <w:r w:rsidRPr="00AC5CF7">
        <w:rPr>
          <w:rFonts w:ascii="Arial" w:hAnsi="Arial" w:cs="Arial"/>
          <w:sz w:val="20"/>
          <w:szCs w:val="20"/>
        </w:rPr>
        <w:t>:</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687E84" w:rsidRPr="00182F1A" w:rsidTr="004958F1">
        <w:trPr>
          <w:trHeight w:val="504"/>
        </w:trPr>
        <w:tc>
          <w:tcPr>
            <w:tcW w:w="1134" w:type="dxa"/>
            <w:shd w:val="clear" w:color="auto" w:fill="00529E"/>
            <w:vAlign w:val="center"/>
          </w:tcPr>
          <w:p w:rsidR="00687E84" w:rsidRPr="004958F1" w:rsidRDefault="00687E84" w:rsidP="004958F1">
            <w:pPr>
              <w:spacing w:before="120" w:after="120" w:line="240" w:lineRule="auto"/>
              <w:jc w:val="center"/>
              <w:rPr>
                <w:rFonts w:ascii="Arial" w:hAnsi="Arial" w:cs="Arial"/>
                <w:b/>
                <w:bCs/>
                <w:i/>
                <w:color w:val="FFFFFF"/>
                <w:sz w:val="18"/>
                <w:szCs w:val="18"/>
                <w:lang w:eastAsia="it-IT"/>
              </w:rPr>
            </w:pPr>
            <w:r w:rsidRPr="004958F1">
              <w:rPr>
                <w:rFonts w:ascii="Arial" w:hAnsi="Arial" w:cs="Arial"/>
                <w:b/>
                <w:bCs/>
                <w:color w:val="FFFFFF"/>
                <w:sz w:val="18"/>
                <w:szCs w:val="18"/>
                <w:lang w:eastAsia="it-IT"/>
              </w:rPr>
              <w:t>Cognome e Nome</w:t>
            </w:r>
          </w:p>
        </w:tc>
        <w:tc>
          <w:tcPr>
            <w:tcW w:w="2126"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Qualifica</w:t>
            </w:r>
          </w:p>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(nel caso in cui un soggetto ricopra più qualifiche indicarle tutte)</w:t>
            </w:r>
          </w:p>
        </w:tc>
        <w:tc>
          <w:tcPr>
            <w:tcW w:w="1635"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Luogo e Data di nascita</w:t>
            </w:r>
          </w:p>
        </w:tc>
        <w:tc>
          <w:tcPr>
            <w:tcW w:w="1484"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Codice Fiscale</w:t>
            </w:r>
          </w:p>
        </w:tc>
        <w:tc>
          <w:tcPr>
            <w:tcW w:w="1842"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Residenza</w:t>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lastRenderedPageBreak/>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57"/>
        </w:trPr>
        <w:tc>
          <w:tcPr>
            <w:tcW w:w="8221" w:type="dxa"/>
            <w:gridSpan w:val="5"/>
            <w:vAlign w:val="center"/>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t>ALTRO (</w:t>
            </w:r>
            <w:r w:rsidRPr="004958F1">
              <w:rPr>
                <w:rFonts w:ascii="Arial" w:hAnsi="Arial" w:cs="Arial"/>
                <w:b/>
                <w:i/>
                <w:sz w:val="18"/>
                <w:szCs w:val="18"/>
                <w:lang w:eastAsia="it-IT"/>
              </w:rPr>
              <w:t>indicare eventuali ulteriori nominativi, riportando, per ciascuno di essi, le informazioni di cui sopra</w:t>
            </w:r>
            <w:r w:rsidRPr="004958F1">
              <w:rPr>
                <w:rFonts w:ascii="Arial" w:hAnsi="Arial" w:cs="Arial"/>
                <w:b/>
                <w:sz w:val="18"/>
                <w:szCs w:val="18"/>
                <w:lang w:eastAsia="it-IT"/>
              </w:rPr>
              <w:t>):</w:t>
            </w:r>
          </w:p>
        </w:tc>
      </w:tr>
      <w:tr w:rsidR="00687E84" w:rsidRPr="00182F1A" w:rsidTr="004958F1">
        <w:trPr>
          <w:trHeight w:val="1083"/>
        </w:trPr>
        <w:tc>
          <w:tcPr>
            <w:tcW w:w="8221" w:type="dxa"/>
            <w:gridSpan w:val="5"/>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bl>
    <w:p w:rsidR="00687E84" w:rsidRPr="00A1504F" w:rsidRDefault="00687E84" w:rsidP="008D1415">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SOCIETA’ IN NOME COLLETTIVO</w:t>
      </w:r>
      <w:r w:rsidRPr="00A1504F">
        <w:rPr>
          <w:rFonts w:ascii="Arial" w:hAnsi="Arial" w:cs="Arial"/>
          <w:sz w:val="20"/>
          <w:szCs w:val="20"/>
        </w:rPr>
        <w:t xml:space="preserve">] i soci e i direttori tecnici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687E84" w:rsidRPr="00182F1A" w:rsidTr="004958F1">
        <w:trPr>
          <w:trHeight w:val="504"/>
        </w:trPr>
        <w:tc>
          <w:tcPr>
            <w:tcW w:w="1134" w:type="dxa"/>
            <w:shd w:val="clear" w:color="auto" w:fill="00529E"/>
            <w:vAlign w:val="center"/>
          </w:tcPr>
          <w:p w:rsidR="00687E84" w:rsidRPr="004958F1" w:rsidRDefault="00687E84" w:rsidP="004958F1">
            <w:pPr>
              <w:spacing w:before="120" w:after="120" w:line="240" w:lineRule="auto"/>
              <w:jc w:val="center"/>
              <w:rPr>
                <w:rFonts w:ascii="Arial" w:hAnsi="Arial" w:cs="Arial"/>
                <w:b/>
                <w:bCs/>
                <w:i/>
                <w:color w:val="FFFFFF"/>
                <w:sz w:val="18"/>
                <w:szCs w:val="18"/>
                <w:lang w:eastAsia="it-IT"/>
              </w:rPr>
            </w:pPr>
            <w:r w:rsidRPr="004958F1">
              <w:rPr>
                <w:rFonts w:ascii="Arial" w:hAnsi="Arial" w:cs="Arial"/>
                <w:b/>
                <w:bCs/>
                <w:color w:val="FFFFFF"/>
                <w:sz w:val="18"/>
                <w:szCs w:val="18"/>
                <w:lang w:eastAsia="it-IT"/>
              </w:rPr>
              <w:t>Cognome e Nome</w:t>
            </w:r>
          </w:p>
        </w:tc>
        <w:tc>
          <w:tcPr>
            <w:tcW w:w="2126"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Qualifica</w:t>
            </w:r>
          </w:p>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(nel caso in cui un soggetto ricopra più qualifiche indicarle tutte)</w:t>
            </w:r>
          </w:p>
        </w:tc>
        <w:tc>
          <w:tcPr>
            <w:tcW w:w="1635"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Luogo e Data di nascita</w:t>
            </w:r>
          </w:p>
        </w:tc>
        <w:tc>
          <w:tcPr>
            <w:tcW w:w="1484"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Codice Fiscale</w:t>
            </w:r>
          </w:p>
        </w:tc>
        <w:tc>
          <w:tcPr>
            <w:tcW w:w="1842"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Residenza</w:t>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57"/>
        </w:trPr>
        <w:tc>
          <w:tcPr>
            <w:tcW w:w="8221" w:type="dxa"/>
            <w:gridSpan w:val="5"/>
            <w:vAlign w:val="center"/>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t>ALTRO (</w:t>
            </w:r>
            <w:r w:rsidRPr="004958F1">
              <w:rPr>
                <w:rFonts w:ascii="Arial" w:hAnsi="Arial" w:cs="Arial"/>
                <w:b/>
                <w:i/>
                <w:sz w:val="18"/>
                <w:szCs w:val="18"/>
                <w:lang w:eastAsia="it-IT"/>
              </w:rPr>
              <w:t>indicare eventuali ulteriori nominativi, riportando, per ciascuno di essi, le informazioni di cui sopra</w:t>
            </w:r>
            <w:r w:rsidRPr="004958F1">
              <w:rPr>
                <w:rFonts w:ascii="Arial" w:hAnsi="Arial" w:cs="Arial"/>
                <w:b/>
                <w:sz w:val="18"/>
                <w:szCs w:val="18"/>
                <w:lang w:eastAsia="it-IT"/>
              </w:rPr>
              <w:t>):</w:t>
            </w:r>
          </w:p>
        </w:tc>
      </w:tr>
      <w:tr w:rsidR="00687E84" w:rsidRPr="00182F1A" w:rsidTr="004958F1">
        <w:trPr>
          <w:trHeight w:val="1083"/>
        </w:trPr>
        <w:tc>
          <w:tcPr>
            <w:tcW w:w="8221" w:type="dxa"/>
            <w:gridSpan w:val="5"/>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bl>
    <w:p w:rsidR="00687E84" w:rsidRPr="00A1504F" w:rsidRDefault="00687E84" w:rsidP="008D1415">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SOCIETA’ IN ACCOMANDITA SEMPLICE</w:t>
      </w:r>
      <w:r w:rsidRPr="00A1504F">
        <w:rPr>
          <w:rFonts w:ascii="Arial" w:hAnsi="Arial" w:cs="Arial"/>
          <w:sz w:val="20"/>
          <w:szCs w:val="20"/>
        </w:rPr>
        <w:t xml:space="preserve">] i soci accomandatari e i direttori tecnici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687E84" w:rsidRPr="00182F1A" w:rsidTr="004958F1">
        <w:trPr>
          <w:trHeight w:val="504"/>
        </w:trPr>
        <w:tc>
          <w:tcPr>
            <w:tcW w:w="1134" w:type="dxa"/>
            <w:shd w:val="clear" w:color="auto" w:fill="00529E"/>
            <w:vAlign w:val="center"/>
          </w:tcPr>
          <w:p w:rsidR="00687E84" w:rsidRPr="004958F1" w:rsidRDefault="00687E84" w:rsidP="004958F1">
            <w:pPr>
              <w:spacing w:before="120" w:after="120" w:line="240" w:lineRule="auto"/>
              <w:jc w:val="center"/>
              <w:rPr>
                <w:rFonts w:ascii="Arial" w:hAnsi="Arial" w:cs="Arial"/>
                <w:b/>
                <w:bCs/>
                <w:i/>
                <w:color w:val="FFFFFF"/>
                <w:sz w:val="18"/>
                <w:szCs w:val="18"/>
                <w:lang w:eastAsia="it-IT"/>
              </w:rPr>
            </w:pPr>
            <w:r w:rsidRPr="004958F1">
              <w:rPr>
                <w:rFonts w:ascii="Arial" w:hAnsi="Arial" w:cs="Arial"/>
                <w:b/>
                <w:bCs/>
                <w:color w:val="FFFFFF"/>
                <w:sz w:val="18"/>
                <w:szCs w:val="18"/>
                <w:lang w:eastAsia="it-IT"/>
              </w:rPr>
              <w:t xml:space="preserve">Cognome </w:t>
            </w:r>
            <w:r w:rsidRPr="004958F1">
              <w:rPr>
                <w:rFonts w:ascii="Arial" w:hAnsi="Arial" w:cs="Arial"/>
                <w:b/>
                <w:bCs/>
                <w:color w:val="FFFFFF"/>
                <w:sz w:val="18"/>
                <w:szCs w:val="18"/>
                <w:lang w:eastAsia="it-IT"/>
              </w:rPr>
              <w:lastRenderedPageBreak/>
              <w:t>e Nome</w:t>
            </w:r>
          </w:p>
        </w:tc>
        <w:tc>
          <w:tcPr>
            <w:tcW w:w="2126"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lastRenderedPageBreak/>
              <w:t>Qualifica</w:t>
            </w:r>
          </w:p>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lastRenderedPageBreak/>
              <w:t>(nel caso in cui un soggetto ricopra più qualifiche indicarle tutte)</w:t>
            </w:r>
          </w:p>
        </w:tc>
        <w:tc>
          <w:tcPr>
            <w:tcW w:w="1635"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lastRenderedPageBreak/>
              <w:t xml:space="preserve">Luogo e Data di </w:t>
            </w:r>
            <w:r w:rsidRPr="004958F1">
              <w:rPr>
                <w:rFonts w:ascii="Arial" w:hAnsi="Arial" w:cs="Arial"/>
                <w:b/>
                <w:bCs/>
                <w:color w:val="FFFFFF"/>
                <w:sz w:val="18"/>
                <w:szCs w:val="18"/>
                <w:lang w:eastAsia="it-IT"/>
              </w:rPr>
              <w:lastRenderedPageBreak/>
              <w:t>nascita</w:t>
            </w:r>
          </w:p>
        </w:tc>
        <w:tc>
          <w:tcPr>
            <w:tcW w:w="1484"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lastRenderedPageBreak/>
              <w:t>Codice Fiscale</w:t>
            </w:r>
          </w:p>
        </w:tc>
        <w:tc>
          <w:tcPr>
            <w:tcW w:w="1842"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Residenza</w:t>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lastRenderedPageBreak/>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57"/>
        </w:trPr>
        <w:tc>
          <w:tcPr>
            <w:tcW w:w="8221" w:type="dxa"/>
            <w:gridSpan w:val="5"/>
            <w:vAlign w:val="center"/>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t>ALTRO (</w:t>
            </w:r>
            <w:r w:rsidRPr="004958F1">
              <w:rPr>
                <w:rFonts w:ascii="Arial" w:hAnsi="Arial" w:cs="Arial"/>
                <w:b/>
                <w:i/>
                <w:sz w:val="18"/>
                <w:szCs w:val="18"/>
                <w:lang w:eastAsia="it-IT"/>
              </w:rPr>
              <w:t>indicare eventuali ulteriori nominativi, riportando, per ciascuno di essi, le informazioni di cui sopra</w:t>
            </w:r>
            <w:r w:rsidRPr="004958F1">
              <w:rPr>
                <w:rFonts w:ascii="Arial" w:hAnsi="Arial" w:cs="Arial"/>
                <w:b/>
                <w:sz w:val="18"/>
                <w:szCs w:val="18"/>
                <w:lang w:eastAsia="it-IT"/>
              </w:rPr>
              <w:t>):</w:t>
            </w:r>
          </w:p>
        </w:tc>
      </w:tr>
      <w:tr w:rsidR="00687E84" w:rsidRPr="00182F1A" w:rsidTr="004958F1">
        <w:trPr>
          <w:trHeight w:val="1083"/>
        </w:trPr>
        <w:tc>
          <w:tcPr>
            <w:tcW w:w="8221" w:type="dxa"/>
            <w:gridSpan w:val="5"/>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bl>
    <w:p w:rsidR="00687E84" w:rsidRPr="00A1504F" w:rsidRDefault="00687E84" w:rsidP="008D1415">
      <w:pPr>
        <w:pStyle w:val="Paragrafoelenco"/>
        <w:numPr>
          <w:ilvl w:val="0"/>
          <w:numId w:val="3"/>
        </w:numPr>
        <w:spacing w:before="120" w:after="0" w:line="360" w:lineRule="auto"/>
        <w:ind w:left="1418" w:hanging="284"/>
        <w:jc w:val="both"/>
        <w:rPr>
          <w:rFonts w:ascii="Arial" w:hAnsi="Arial" w:cs="Arial"/>
          <w:sz w:val="20"/>
          <w:szCs w:val="20"/>
        </w:rPr>
      </w:pPr>
      <w:r w:rsidRPr="00A1504F">
        <w:rPr>
          <w:rFonts w:ascii="Arial" w:hAnsi="Arial" w:cs="Arial"/>
          <w:sz w:val="20"/>
          <w:szCs w:val="20"/>
        </w:rPr>
        <w:t>[</w:t>
      </w:r>
      <w:r w:rsidRPr="00AB5FB3">
        <w:rPr>
          <w:rFonts w:ascii="Arial" w:hAnsi="Arial" w:cs="Arial"/>
          <w:b/>
          <w:sz w:val="20"/>
          <w:szCs w:val="20"/>
        </w:rPr>
        <w:t>NEL CASO DI ALTRO TIPO DI SOCIETA’ O CONSORZIO</w:t>
      </w:r>
      <w:r w:rsidRPr="00A1504F">
        <w:rPr>
          <w:rFonts w:ascii="Arial" w:hAnsi="Arial" w:cs="Arial"/>
          <w:sz w:val="20"/>
          <w:szCs w:val="20"/>
        </w:rPr>
        <w:t xml:space="preserve">] </w:t>
      </w:r>
      <w:r w:rsidRPr="005A1792">
        <w:rPr>
          <w:rFonts w:ascii="Arial" w:hAnsi="Arial" w:cs="Arial"/>
          <w:sz w:val="20"/>
          <w:szCs w:val="20"/>
          <w:u w:val="single"/>
        </w:rPr>
        <w:t>i membri del consiglio di amministrazione cui sia stata conferita la legale rappresentanza, di direzione e di vigilanza</w:t>
      </w:r>
      <w:r w:rsidRPr="00182F1A">
        <w:rPr>
          <w:rStyle w:val="Rimandonotaapidipagina"/>
          <w:rFonts w:ascii="Arial" w:hAnsi="Arial" w:cs="Arial"/>
          <w:iCs/>
          <w:sz w:val="20"/>
          <w:szCs w:val="20"/>
        </w:rPr>
        <w:footnoteReference w:id="2"/>
      </w:r>
      <w:r w:rsidRPr="00A1504F">
        <w:rPr>
          <w:rFonts w:ascii="Arial" w:hAnsi="Arial" w:cs="Arial"/>
          <w:sz w:val="20"/>
          <w:szCs w:val="20"/>
        </w:rPr>
        <w:t xml:space="preserve">, </w:t>
      </w:r>
      <w:r w:rsidRPr="005A1792">
        <w:rPr>
          <w:rFonts w:ascii="Arial" w:hAnsi="Arial" w:cs="Arial"/>
          <w:sz w:val="20"/>
          <w:szCs w:val="20"/>
          <w:u w:val="single"/>
        </w:rPr>
        <w:t>i soggetti muniti di poteri di rappresentanza, di direzione e di controllo</w:t>
      </w:r>
      <w:r w:rsidRPr="00182F1A">
        <w:rPr>
          <w:rStyle w:val="Rimandonotaapidipagina"/>
          <w:rFonts w:ascii="Arial" w:hAnsi="Arial" w:cs="Arial"/>
          <w:iCs/>
          <w:sz w:val="20"/>
          <w:szCs w:val="20"/>
        </w:rPr>
        <w:footnoteReference w:id="3"/>
      </w:r>
      <w:r w:rsidRPr="00A1504F">
        <w:rPr>
          <w:rFonts w:ascii="Arial" w:hAnsi="Arial" w:cs="Arial"/>
          <w:sz w:val="20"/>
          <w:szCs w:val="20"/>
        </w:rPr>
        <w:t>, i direttori tecnici</w:t>
      </w:r>
      <w:r>
        <w:rPr>
          <w:rFonts w:ascii="Arial" w:hAnsi="Arial" w:cs="Arial"/>
          <w:sz w:val="20"/>
          <w:szCs w:val="20"/>
        </w:rPr>
        <w:t xml:space="preserve"> (ove presenti)</w:t>
      </w:r>
      <w:r w:rsidRPr="00A1504F">
        <w:rPr>
          <w:rFonts w:ascii="Arial" w:hAnsi="Arial" w:cs="Arial"/>
          <w:sz w:val="20"/>
          <w:szCs w:val="20"/>
        </w:rPr>
        <w:t xml:space="preserve">, il socio unico persona fisica, </w:t>
      </w:r>
      <w:r>
        <w:rPr>
          <w:rFonts w:ascii="Arial" w:hAnsi="Arial" w:cs="Arial"/>
          <w:sz w:val="20"/>
          <w:szCs w:val="20"/>
        </w:rPr>
        <w:t>o</w:t>
      </w:r>
      <w:r w:rsidRPr="00A1504F">
        <w:rPr>
          <w:rFonts w:ascii="Arial" w:hAnsi="Arial" w:cs="Arial"/>
          <w:sz w:val="20"/>
          <w:szCs w:val="20"/>
        </w:rPr>
        <w:t xml:space="preserve"> il socio di maggioranza in caso di società con meno di quattro soci, sono </w:t>
      </w:r>
      <w:r w:rsidRPr="00A1504F">
        <w:rPr>
          <w:rFonts w:ascii="Arial" w:hAnsi="Arial" w:cs="Arial"/>
          <w:i/>
          <w:sz w:val="20"/>
          <w:szCs w:val="20"/>
        </w:rPr>
        <w:t>(indicare nominativi – compreso il sottoscrittore - qualifica, luogo e data di nascita, residenza)</w:t>
      </w:r>
      <w:r w:rsidRPr="00A1504F">
        <w:rPr>
          <w:rFonts w:ascii="Arial" w:hAnsi="Arial" w:cs="Arial"/>
          <w:sz w:val="20"/>
          <w:szCs w:val="20"/>
        </w:rPr>
        <w:t xml:space="preserve">: </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126"/>
        <w:gridCol w:w="1635"/>
        <w:gridCol w:w="1484"/>
        <w:gridCol w:w="1842"/>
      </w:tblGrid>
      <w:tr w:rsidR="00687E84" w:rsidRPr="00182F1A" w:rsidTr="004958F1">
        <w:trPr>
          <w:trHeight w:val="504"/>
        </w:trPr>
        <w:tc>
          <w:tcPr>
            <w:tcW w:w="1134" w:type="dxa"/>
            <w:shd w:val="clear" w:color="auto" w:fill="00529E"/>
            <w:vAlign w:val="center"/>
          </w:tcPr>
          <w:p w:rsidR="00687E84" w:rsidRPr="004958F1" w:rsidRDefault="00687E84" w:rsidP="004958F1">
            <w:pPr>
              <w:spacing w:before="120" w:after="120" w:line="240" w:lineRule="auto"/>
              <w:jc w:val="center"/>
              <w:rPr>
                <w:rFonts w:ascii="Arial" w:hAnsi="Arial" w:cs="Arial"/>
                <w:b/>
                <w:bCs/>
                <w:i/>
                <w:color w:val="FFFFFF"/>
                <w:sz w:val="18"/>
                <w:szCs w:val="18"/>
                <w:lang w:eastAsia="it-IT"/>
              </w:rPr>
            </w:pPr>
            <w:r w:rsidRPr="004958F1">
              <w:rPr>
                <w:rFonts w:ascii="Arial" w:hAnsi="Arial" w:cs="Arial"/>
                <w:b/>
                <w:bCs/>
                <w:color w:val="FFFFFF"/>
                <w:sz w:val="18"/>
                <w:szCs w:val="18"/>
                <w:lang w:eastAsia="it-IT"/>
              </w:rPr>
              <w:t>Cognome e Nome</w:t>
            </w:r>
          </w:p>
        </w:tc>
        <w:tc>
          <w:tcPr>
            <w:tcW w:w="2126"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Qualifica</w:t>
            </w:r>
          </w:p>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(nel caso in cui un soggetto ricopra più qualifiche indicarle tutte)</w:t>
            </w:r>
          </w:p>
        </w:tc>
        <w:tc>
          <w:tcPr>
            <w:tcW w:w="1635"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Luogo e Data di nascita</w:t>
            </w:r>
          </w:p>
        </w:tc>
        <w:tc>
          <w:tcPr>
            <w:tcW w:w="1484"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Codice Fiscale</w:t>
            </w:r>
          </w:p>
        </w:tc>
        <w:tc>
          <w:tcPr>
            <w:tcW w:w="1842" w:type="dxa"/>
            <w:shd w:val="clear" w:color="auto" w:fill="00529E"/>
            <w:vAlign w:val="center"/>
          </w:tcPr>
          <w:p w:rsidR="00687E84" w:rsidRPr="004958F1" w:rsidRDefault="00687E84" w:rsidP="004958F1">
            <w:pPr>
              <w:spacing w:before="120" w:after="120" w:line="240" w:lineRule="auto"/>
              <w:jc w:val="center"/>
              <w:rPr>
                <w:rFonts w:ascii="Arial" w:hAnsi="Arial" w:cs="Arial"/>
                <w:b/>
                <w:bCs/>
                <w:color w:val="FFFFFF"/>
                <w:sz w:val="18"/>
                <w:szCs w:val="18"/>
                <w:lang w:eastAsia="it-IT"/>
              </w:rPr>
            </w:pPr>
            <w:r w:rsidRPr="004958F1">
              <w:rPr>
                <w:rFonts w:ascii="Arial" w:hAnsi="Arial" w:cs="Arial"/>
                <w:b/>
                <w:bCs/>
                <w:color w:val="FFFFFF"/>
                <w:sz w:val="18"/>
                <w:szCs w:val="18"/>
                <w:lang w:eastAsia="it-IT"/>
              </w:rPr>
              <w:t>Residenza</w:t>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lastRenderedPageBreak/>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16"/>
        </w:trPr>
        <w:tc>
          <w:tcPr>
            <w:tcW w:w="113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2126"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635"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484"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c>
          <w:tcPr>
            <w:tcW w:w="1842" w:type="dxa"/>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r w:rsidR="00687E84" w:rsidRPr="00182F1A" w:rsidTr="004958F1">
        <w:trPr>
          <w:trHeight w:val="557"/>
        </w:trPr>
        <w:tc>
          <w:tcPr>
            <w:tcW w:w="8221" w:type="dxa"/>
            <w:gridSpan w:val="5"/>
            <w:vAlign w:val="center"/>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t>ALTRO (</w:t>
            </w:r>
            <w:r w:rsidRPr="004958F1">
              <w:rPr>
                <w:rFonts w:ascii="Arial" w:hAnsi="Arial" w:cs="Arial"/>
                <w:b/>
                <w:i/>
                <w:sz w:val="18"/>
                <w:szCs w:val="18"/>
                <w:lang w:eastAsia="it-IT"/>
              </w:rPr>
              <w:t>indicare eventuali ulteriori nominativi, riportando, per ciascuno di essi, le informazioni di cui sopra</w:t>
            </w:r>
            <w:r w:rsidRPr="004958F1">
              <w:rPr>
                <w:rFonts w:ascii="Arial" w:hAnsi="Arial" w:cs="Arial"/>
                <w:b/>
                <w:sz w:val="18"/>
                <w:szCs w:val="18"/>
                <w:lang w:eastAsia="it-IT"/>
              </w:rPr>
              <w:t>):</w:t>
            </w:r>
          </w:p>
        </w:tc>
      </w:tr>
      <w:tr w:rsidR="00687E84" w:rsidRPr="00182F1A" w:rsidTr="004958F1">
        <w:trPr>
          <w:trHeight w:val="1083"/>
        </w:trPr>
        <w:tc>
          <w:tcPr>
            <w:tcW w:w="8221" w:type="dxa"/>
            <w:gridSpan w:val="5"/>
          </w:tcPr>
          <w:p w:rsidR="00687E84" w:rsidRPr="004958F1" w:rsidRDefault="00687E84" w:rsidP="004958F1">
            <w:pPr>
              <w:spacing w:before="120" w:after="120" w:line="240" w:lineRule="auto"/>
              <w:jc w:val="both"/>
              <w:rPr>
                <w:rFonts w:ascii="Arial" w:hAnsi="Arial" w:cs="Arial"/>
                <w:b/>
                <w:sz w:val="18"/>
                <w:szCs w:val="18"/>
                <w:lang w:eastAsia="it-IT"/>
              </w:rPr>
            </w:pPr>
            <w:r w:rsidRPr="004958F1">
              <w:rPr>
                <w:rFonts w:ascii="Arial" w:hAnsi="Arial" w:cs="Arial"/>
                <w:b/>
                <w:sz w:val="18"/>
                <w:szCs w:val="18"/>
                <w:lang w:eastAsia="it-IT"/>
              </w:rPr>
              <w:fldChar w:fldCharType="begin">
                <w:ffData>
                  <w:name w:val="Testo656"/>
                  <w:enabled/>
                  <w:calcOnExit w:val="0"/>
                  <w:textInput/>
                </w:ffData>
              </w:fldChar>
            </w:r>
            <w:r w:rsidRPr="004958F1">
              <w:rPr>
                <w:rFonts w:ascii="Arial" w:hAnsi="Arial" w:cs="Arial"/>
                <w:b/>
                <w:sz w:val="18"/>
                <w:szCs w:val="18"/>
                <w:lang w:eastAsia="it-IT"/>
              </w:rPr>
              <w:instrText xml:space="preserve"> FORMTEXT </w:instrText>
            </w:r>
            <w:r w:rsidRPr="004958F1">
              <w:rPr>
                <w:rFonts w:ascii="Arial" w:hAnsi="Arial" w:cs="Arial"/>
                <w:b/>
                <w:sz w:val="18"/>
                <w:szCs w:val="18"/>
                <w:lang w:eastAsia="it-IT"/>
              </w:rPr>
            </w:r>
            <w:r w:rsidRPr="004958F1">
              <w:rPr>
                <w:rFonts w:ascii="Arial" w:hAnsi="Arial" w:cs="Arial"/>
                <w:b/>
                <w:sz w:val="18"/>
                <w:szCs w:val="18"/>
                <w:lang w:eastAsia="it-IT"/>
              </w:rPr>
              <w:fldChar w:fldCharType="separate"/>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noProof/>
                <w:sz w:val="18"/>
                <w:szCs w:val="18"/>
                <w:lang w:eastAsia="it-IT"/>
              </w:rPr>
              <w:t> </w:t>
            </w:r>
            <w:r w:rsidRPr="004958F1">
              <w:rPr>
                <w:rFonts w:ascii="Arial" w:hAnsi="Arial" w:cs="Arial"/>
                <w:b/>
                <w:sz w:val="18"/>
                <w:szCs w:val="18"/>
                <w:lang w:eastAsia="it-IT"/>
              </w:rPr>
              <w:fldChar w:fldCharType="end"/>
            </w:r>
          </w:p>
        </w:tc>
      </w:tr>
    </w:tbl>
    <w:p w:rsidR="00687E84" w:rsidRPr="00FC2D06" w:rsidRDefault="00687E84" w:rsidP="004D60CF">
      <w:pPr>
        <w:numPr>
          <w:ilvl w:val="0"/>
          <w:numId w:val="1"/>
        </w:numPr>
        <w:tabs>
          <w:tab w:val="num" w:pos="560"/>
        </w:tabs>
        <w:spacing w:before="120" w:after="60" w:line="360" w:lineRule="auto"/>
        <w:ind w:left="555" w:hanging="357"/>
        <w:jc w:val="both"/>
        <w:rPr>
          <w:rFonts w:ascii="Arial" w:hAnsi="Arial" w:cs="Arial"/>
          <w:i/>
          <w:sz w:val="20"/>
          <w:szCs w:val="20"/>
        </w:rPr>
      </w:pPr>
      <w:r w:rsidRPr="00050A0D">
        <w:rPr>
          <w:rFonts w:ascii="Arial" w:hAnsi="Arial" w:cs="Arial"/>
          <w:sz w:val="20"/>
          <w:szCs w:val="20"/>
        </w:rPr>
        <w:t>che, ai sensi dell’art. 80, comma 3, lettera c), secondo periodo, del D.Lgs. 50/2016, nell’anno antecedente la data di pubblicazione del</w:t>
      </w:r>
      <w:r>
        <w:rPr>
          <w:rFonts w:ascii="Arial" w:hAnsi="Arial" w:cs="Arial"/>
          <w:sz w:val="20"/>
          <w:szCs w:val="20"/>
        </w:rPr>
        <w:t xml:space="preserve"> Bando di gara</w:t>
      </w:r>
      <w:r w:rsidRPr="00050A0D">
        <w:rPr>
          <w:rFonts w:ascii="Arial" w:hAnsi="Arial" w:cs="Arial"/>
          <w:sz w:val="20"/>
          <w:szCs w:val="20"/>
        </w:rPr>
        <w:t xml:space="preserve"> sono cessati dall</w:t>
      </w:r>
      <w:r>
        <w:rPr>
          <w:rFonts w:ascii="Arial" w:hAnsi="Arial" w:cs="Arial"/>
          <w:sz w:val="20"/>
          <w:szCs w:val="20"/>
        </w:rPr>
        <w:t>e</w:t>
      </w:r>
      <w:r w:rsidRPr="00050A0D">
        <w:rPr>
          <w:rFonts w:ascii="Arial" w:hAnsi="Arial" w:cs="Arial"/>
          <w:sz w:val="20"/>
          <w:szCs w:val="20"/>
        </w:rPr>
        <w:t xml:space="preserve"> caric</w:t>
      </w:r>
      <w:r>
        <w:rPr>
          <w:rFonts w:ascii="Arial" w:hAnsi="Arial" w:cs="Arial"/>
          <w:sz w:val="20"/>
          <w:szCs w:val="20"/>
        </w:rPr>
        <w:t>he sopra indicate</w:t>
      </w:r>
      <w:r w:rsidRPr="00050A0D">
        <w:rPr>
          <w:rFonts w:ascii="Arial" w:hAnsi="Arial" w:cs="Arial"/>
          <w:sz w:val="20"/>
          <w:szCs w:val="20"/>
        </w:rPr>
        <w:t xml:space="preserve"> i </w:t>
      </w:r>
      <w:r>
        <w:rPr>
          <w:rFonts w:ascii="Arial" w:hAnsi="Arial" w:cs="Arial"/>
          <w:sz w:val="20"/>
          <w:szCs w:val="20"/>
        </w:rPr>
        <w:t xml:space="preserve">seguenti </w:t>
      </w:r>
      <w:r w:rsidRPr="00050A0D">
        <w:rPr>
          <w:rFonts w:ascii="Arial" w:hAnsi="Arial" w:cs="Arial"/>
          <w:sz w:val="20"/>
          <w:szCs w:val="20"/>
        </w:rPr>
        <w:t xml:space="preserve">soggetti </w:t>
      </w:r>
      <w:r w:rsidRPr="00FC2D06">
        <w:rPr>
          <w:rFonts w:ascii="Arial" w:hAnsi="Arial" w:cs="Arial"/>
          <w:i/>
          <w:sz w:val="20"/>
          <w:szCs w:val="20"/>
        </w:rPr>
        <w:t>(</w:t>
      </w:r>
      <w:r w:rsidRPr="00182F1A">
        <w:rPr>
          <w:rFonts w:ascii="Arial" w:hAnsi="Arial" w:cs="Arial"/>
          <w:i/>
          <w:sz w:val="20"/>
          <w:szCs w:val="20"/>
        </w:rPr>
        <w:t>riportare estremi anagrafici, carica societaria e data di cessazione della carica</w:t>
      </w:r>
      <w:r w:rsidRPr="00FC2D06">
        <w:rPr>
          <w:rFonts w:ascii="Arial" w:hAnsi="Arial" w:cs="Arial"/>
          <w:i/>
          <w:sz w:val="20"/>
          <w:szCs w:val="20"/>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663"/>
        <w:gridCol w:w="1344"/>
        <w:gridCol w:w="1671"/>
        <w:gridCol w:w="2409"/>
      </w:tblGrid>
      <w:tr w:rsidR="00687E84" w:rsidRPr="00182F1A" w:rsidTr="00B55ECC">
        <w:tc>
          <w:tcPr>
            <w:tcW w:w="1985"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Cognome e Nome</w:t>
            </w:r>
          </w:p>
        </w:tc>
        <w:tc>
          <w:tcPr>
            <w:tcW w:w="1663" w:type="dxa"/>
            <w:shd w:val="clear" w:color="auto" w:fill="00529E"/>
            <w:vAlign w:val="center"/>
          </w:tcPr>
          <w:p w:rsidR="00687E84" w:rsidRPr="00182F1A" w:rsidRDefault="00687E84" w:rsidP="00B55ECC">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Carica societaria</w:t>
            </w:r>
          </w:p>
        </w:tc>
        <w:tc>
          <w:tcPr>
            <w:tcW w:w="1344"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Luogo e Data di nascita</w:t>
            </w:r>
          </w:p>
        </w:tc>
        <w:tc>
          <w:tcPr>
            <w:tcW w:w="1671"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Codice fiscale</w:t>
            </w:r>
          </w:p>
        </w:tc>
        <w:tc>
          <w:tcPr>
            <w:tcW w:w="2409"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Data cessazione carica</w:t>
            </w:r>
          </w:p>
        </w:tc>
      </w:tr>
      <w:tr w:rsidR="00687E84" w:rsidRPr="00182F1A" w:rsidTr="00B55ECC">
        <w:trPr>
          <w:trHeight w:val="567"/>
        </w:trPr>
        <w:tc>
          <w:tcPr>
            <w:tcW w:w="1985"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1985" w:type="dxa"/>
          </w:tcPr>
          <w:p w:rsidR="00687E84" w:rsidRPr="00182F1A" w:rsidRDefault="00687E84" w:rsidP="00B55ECC">
            <w:pPr>
              <w:tabs>
                <w:tab w:val="left" w:pos="1278"/>
              </w:tabs>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1985"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1985"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1985"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1985"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63"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9072" w:type="dxa"/>
            <w:gridSpan w:val="5"/>
            <w:vAlign w:val="center"/>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687E84" w:rsidRPr="00182F1A" w:rsidTr="00B55ECC">
        <w:trPr>
          <w:trHeight w:val="567"/>
        </w:trPr>
        <w:tc>
          <w:tcPr>
            <w:tcW w:w="9072" w:type="dxa"/>
            <w:gridSpan w:val="5"/>
            <w:vAlign w:val="center"/>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687E84" w:rsidRPr="00182F1A" w:rsidRDefault="00687E84" w:rsidP="004D60CF">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che </w:t>
      </w:r>
      <w:r>
        <w:rPr>
          <w:rFonts w:ascii="Arial" w:hAnsi="Arial" w:cs="Arial"/>
          <w:sz w:val="20"/>
          <w:szCs w:val="20"/>
        </w:rPr>
        <w:t xml:space="preserve">nell’anno antecedente la data di pubblicazione del Bando di gara </w:t>
      </w:r>
      <w:r w:rsidRPr="00182F1A">
        <w:rPr>
          <w:rFonts w:ascii="Arial" w:hAnsi="Arial" w:cs="Arial"/>
          <w:sz w:val="20"/>
          <w:szCs w:val="20"/>
        </w:rPr>
        <w:t xml:space="preserve">si è verificata la seguente operazione societaria </w:t>
      </w:r>
      <w:r w:rsidRPr="00182F1A">
        <w:rPr>
          <w:rFonts w:ascii="Arial" w:hAnsi="Arial" w:cs="Arial"/>
          <w:sz w:val="20"/>
          <w:szCs w:val="20"/>
        </w:rPr>
        <w:fldChar w:fldCharType="begin">
          <w:ffData>
            <w:name w:val="Testo590"/>
            <w:enabled/>
            <w:calcOnExit w:val="0"/>
            <w:textInput/>
          </w:ffData>
        </w:fldChar>
      </w:r>
      <w:r w:rsidRPr="00182F1A">
        <w:rPr>
          <w:rFonts w:ascii="Arial" w:hAnsi="Arial" w:cs="Arial"/>
          <w:sz w:val="20"/>
          <w:szCs w:val="20"/>
        </w:rPr>
        <w:instrText xml:space="preserve"> FORMTEXT </w:instrText>
      </w:r>
      <w:r w:rsidRPr="00182F1A">
        <w:rPr>
          <w:rFonts w:ascii="Arial" w:hAnsi="Arial" w:cs="Arial"/>
          <w:sz w:val="20"/>
          <w:szCs w:val="20"/>
        </w:rPr>
      </w:r>
      <w:r w:rsidRPr="00182F1A">
        <w:rPr>
          <w:rFonts w:ascii="Arial" w:hAnsi="Arial" w:cs="Arial"/>
          <w:sz w:val="20"/>
          <w:szCs w:val="20"/>
        </w:rPr>
        <w:fldChar w:fldCharType="separate"/>
      </w:r>
      <w:r w:rsidRPr="00182F1A">
        <w:rPr>
          <w:noProof/>
        </w:rPr>
        <w:t> </w:t>
      </w:r>
      <w:r w:rsidRPr="00182F1A">
        <w:rPr>
          <w:noProof/>
        </w:rPr>
        <w:t> </w:t>
      </w:r>
      <w:r w:rsidRPr="00182F1A">
        <w:rPr>
          <w:noProof/>
        </w:rPr>
        <w:t> </w:t>
      </w:r>
      <w:r w:rsidRPr="00182F1A">
        <w:rPr>
          <w:noProof/>
        </w:rPr>
        <w:t> </w:t>
      </w:r>
      <w:r w:rsidRPr="00182F1A">
        <w:rPr>
          <w:noProof/>
        </w:rPr>
        <w:t> </w:t>
      </w:r>
      <w:r w:rsidRPr="00182F1A">
        <w:rPr>
          <w:rFonts w:ascii="Arial" w:hAnsi="Arial" w:cs="Arial"/>
          <w:sz w:val="20"/>
          <w:szCs w:val="20"/>
        </w:rPr>
        <w:fldChar w:fldCharType="end"/>
      </w:r>
      <w:r w:rsidRPr="00182F1A">
        <w:rPr>
          <w:rFonts w:ascii="Arial" w:hAnsi="Arial" w:cs="Arial"/>
          <w:sz w:val="20"/>
          <w:szCs w:val="20"/>
        </w:rPr>
        <w:t xml:space="preserve"> (cessione/affitto d’azienda o di ramo di azienda ovvero fusione o incorporazione) che ha coinvolto questa Impresa e la società </w:t>
      </w:r>
      <w:r w:rsidRPr="00182F1A">
        <w:rPr>
          <w:rFonts w:ascii="Arial" w:hAnsi="Arial" w:cs="Arial"/>
          <w:sz w:val="20"/>
          <w:szCs w:val="20"/>
        </w:rPr>
        <w:fldChar w:fldCharType="begin">
          <w:ffData>
            <w:name w:val="Testo590"/>
            <w:enabled/>
            <w:calcOnExit w:val="0"/>
            <w:textInput/>
          </w:ffData>
        </w:fldChar>
      </w:r>
      <w:r w:rsidRPr="00182F1A">
        <w:rPr>
          <w:rFonts w:ascii="Arial" w:hAnsi="Arial" w:cs="Arial"/>
          <w:sz w:val="20"/>
          <w:szCs w:val="20"/>
        </w:rPr>
        <w:instrText xml:space="preserve"> FORMTEXT </w:instrText>
      </w:r>
      <w:r w:rsidRPr="00182F1A">
        <w:rPr>
          <w:rFonts w:ascii="Arial" w:hAnsi="Arial" w:cs="Arial"/>
          <w:sz w:val="20"/>
          <w:szCs w:val="20"/>
        </w:rPr>
      </w:r>
      <w:r w:rsidRPr="00182F1A">
        <w:rPr>
          <w:rFonts w:ascii="Arial" w:hAnsi="Arial" w:cs="Arial"/>
          <w:sz w:val="20"/>
          <w:szCs w:val="20"/>
        </w:rPr>
        <w:fldChar w:fldCharType="separate"/>
      </w:r>
      <w:r w:rsidRPr="00182F1A">
        <w:rPr>
          <w:noProof/>
        </w:rPr>
        <w:t> </w:t>
      </w:r>
      <w:r w:rsidRPr="00182F1A">
        <w:rPr>
          <w:noProof/>
        </w:rPr>
        <w:t> </w:t>
      </w:r>
      <w:r w:rsidRPr="00182F1A">
        <w:rPr>
          <w:noProof/>
        </w:rPr>
        <w:t> </w:t>
      </w:r>
      <w:r w:rsidRPr="00182F1A">
        <w:rPr>
          <w:noProof/>
        </w:rPr>
        <w:t> </w:t>
      </w:r>
      <w:r w:rsidRPr="00182F1A">
        <w:rPr>
          <w:noProof/>
        </w:rPr>
        <w:t> </w:t>
      </w:r>
      <w:r w:rsidRPr="00182F1A">
        <w:rPr>
          <w:rFonts w:ascii="Arial" w:hAnsi="Arial" w:cs="Arial"/>
          <w:sz w:val="20"/>
          <w:szCs w:val="20"/>
        </w:rPr>
        <w:fldChar w:fldCharType="end"/>
      </w:r>
      <w:r w:rsidRPr="00182F1A">
        <w:rPr>
          <w:rFonts w:ascii="Arial" w:hAnsi="Arial" w:cs="Arial"/>
          <w:sz w:val="20"/>
          <w:szCs w:val="20"/>
        </w:rPr>
        <w:t xml:space="preserve"> e che pertanto devono considerarsi cessati dalla carica i seguenti soggetti (</w:t>
      </w:r>
      <w:r w:rsidRPr="00182F1A">
        <w:rPr>
          <w:rFonts w:ascii="Arial" w:hAnsi="Arial" w:cs="Arial"/>
          <w:i/>
          <w:sz w:val="20"/>
          <w:szCs w:val="20"/>
        </w:rPr>
        <w:t>riportare estremi anagrafici, carica societaria e data di cessazione della carica</w:t>
      </w:r>
      <w:r w:rsidRPr="00182F1A">
        <w:rPr>
          <w:rFonts w:ascii="Arial" w:hAnsi="Arial" w:cs="Arial"/>
          <w:sz w:val="20"/>
          <w:szCs w:val="20"/>
        </w:rPr>
        <w:t>):</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80"/>
        <w:gridCol w:w="1344"/>
        <w:gridCol w:w="1671"/>
        <w:gridCol w:w="2409"/>
      </w:tblGrid>
      <w:tr w:rsidR="00687E84" w:rsidRPr="00182F1A" w:rsidTr="00B55ECC">
        <w:tc>
          <w:tcPr>
            <w:tcW w:w="2268"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Cognome e Nome</w:t>
            </w:r>
          </w:p>
        </w:tc>
        <w:tc>
          <w:tcPr>
            <w:tcW w:w="1380" w:type="dxa"/>
            <w:shd w:val="clear" w:color="auto" w:fill="00529E"/>
            <w:vAlign w:val="center"/>
          </w:tcPr>
          <w:p w:rsidR="00687E84" w:rsidRPr="00182F1A" w:rsidRDefault="00687E84" w:rsidP="00B55ECC">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Carica societaria</w:t>
            </w:r>
          </w:p>
        </w:tc>
        <w:tc>
          <w:tcPr>
            <w:tcW w:w="1344"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Luogo e Data di nascita</w:t>
            </w:r>
          </w:p>
        </w:tc>
        <w:tc>
          <w:tcPr>
            <w:tcW w:w="1671"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Codice fiscale</w:t>
            </w:r>
          </w:p>
        </w:tc>
        <w:tc>
          <w:tcPr>
            <w:tcW w:w="2409"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Data cessazione carica</w:t>
            </w:r>
          </w:p>
        </w:tc>
      </w:tr>
      <w:tr w:rsidR="00687E84" w:rsidRPr="00182F1A" w:rsidTr="00B55ECC">
        <w:trPr>
          <w:trHeight w:val="567"/>
        </w:trPr>
        <w:tc>
          <w:tcPr>
            <w:tcW w:w="2268"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2268" w:type="dxa"/>
          </w:tcPr>
          <w:p w:rsidR="00687E84" w:rsidRPr="00182F1A" w:rsidRDefault="00687E84" w:rsidP="00B55ECC">
            <w:pPr>
              <w:tabs>
                <w:tab w:val="left" w:pos="1278"/>
              </w:tabs>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2268"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2268"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lastRenderedPageBreak/>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2268"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2268"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5"/>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80"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344"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71"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409"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0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67"/>
        </w:trPr>
        <w:tc>
          <w:tcPr>
            <w:tcW w:w="9072" w:type="dxa"/>
            <w:gridSpan w:val="5"/>
            <w:vAlign w:val="center"/>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nominativi, riportando, per ciascuno di essi, le informazioni di cui sopra</w:t>
            </w:r>
            <w:r w:rsidRPr="00182F1A">
              <w:rPr>
                <w:rFonts w:ascii="Arial" w:hAnsi="Arial" w:cs="Arial"/>
                <w:b/>
                <w:sz w:val="18"/>
                <w:szCs w:val="18"/>
              </w:rPr>
              <w:t>):</w:t>
            </w:r>
          </w:p>
        </w:tc>
      </w:tr>
      <w:tr w:rsidR="00687E84" w:rsidRPr="00182F1A" w:rsidTr="00B55ECC">
        <w:trPr>
          <w:trHeight w:val="567"/>
        </w:trPr>
        <w:tc>
          <w:tcPr>
            <w:tcW w:w="9072" w:type="dxa"/>
            <w:gridSpan w:val="5"/>
            <w:vAlign w:val="center"/>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9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687E84" w:rsidRPr="00182F1A" w:rsidRDefault="00687E84" w:rsidP="004D60CF">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che nel libro soci dell’Impresa figurano i soci sottoelencati, titolari delle azioni/quote di capitale riportate a fianco di ciascuno di essi: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2"/>
        <w:gridCol w:w="2997"/>
      </w:tblGrid>
      <w:tr w:rsidR="00687E84" w:rsidRPr="00182F1A" w:rsidTr="00B55ECC">
        <w:trPr>
          <w:trHeight w:val="408"/>
          <w:jc w:val="right"/>
        </w:trPr>
        <w:tc>
          <w:tcPr>
            <w:tcW w:w="6182" w:type="dxa"/>
            <w:shd w:val="clear" w:color="auto" w:fill="00529E"/>
            <w:vAlign w:val="center"/>
          </w:tcPr>
          <w:p w:rsidR="00687E84" w:rsidRPr="00182F1A" w:rsidRDefault="00687E84" w:rsidP="00B55ECC">
            <w:pPr>
              <w:spacing w:before="120" w:after="120" w:line="240" w:lineRule="auto"/>
              <w:jc w:val="center"/>
              <w:rPr>
                <w:rFonts w:ascii="Arial" w:hAnsi="Arial" w:cs="Arial"/>
                <w:b/>
                <w:bCs/>
                <w:color w:val="FFFFFF"/>
                <w:sz w:val="18"/>
                <w:szCs w:val="18"/>
              </w:rPr>
            </w:pPr>
            <w:r w:rsidRPr="00182F1A">
              <w:rPr>
                <w:rFonts w:ascii="Arial" w:hAnsi="Arial" w:cs="Arial"/>
                <w:b/>
                <w:bCs/>
                <w:color w:val="FFFFFF"/>
                <w:sz w:val="18"/>
                <w:szCs w:val="18"/>
              </w:rPr>
              <w:t>Titolari delle azioni/quote di capitale</w:t>
            </w:r>
          </w:p>
        </w:tc>
        <w:tc>
          <w:tcPr>
            <w:tcW w:w="2997" w:type="dxa"/>
            <w:shd w:val="clear" w:color="auto" w:fill="00529E"/>
            <w:vAlign w:val="center"/>
          </w:tcPr>
          <w:p w:rsidR="00687E84" w:rsidRPr="00182F1A" w:rsidRDefault="00687E84" w:rsidP="00B55ECC">
            <w:pPr>
              <w:spacing w:before="120" w:after="120" w:line="240" w:lineRule="auto"/>
              <w:jc w:val="center"/>
              <w:rPr>
                <w:rFonts w:ascii="Arial" w:hAnsi="Arial" w:cs="Arial"/>
                <w:i/>
                <w:color w:val="FFFFFF"/>
                <w:sz w:val="18"/>
                <w:szCs w:val="18"/>
              </w:rPr>
            </w:pPr>
            <w:r w:rsidRPr="00182F1A">
              <w:rPr>
                <w:rFonts w:ascii="Arial" w:hAnsi="Arial" w:cs="Arial"/>
                <w:b/>
                <w:bCs/>
                <w:color w:val="FFFFFF"/>
                <w:sz w:val="18"/>
                <w:szCs w:val="18"/>
              </w:rPr>
              <w:t>Quota (in %)</w:t>
            </w:r>
          </w:p>
        </w:tc>
      </w:tr>
      <w:tr w:rsidR="00687E84" w:rsidRPr="00182F1A" w:rsidTr="00B55ECC">
        <w:trPr>
          <w:trHeight w:val="515"/>
          <w:jc w:val="right"/>
        </w:trPr>
        <w:tc>
          <w:tcPr>
            <w:tcW w:w="6182"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15"/>
          <w:jc w:val="right"/>
        </w:trPr>
        <w:tc>
          <w:tcPr>
            <w:tcW w:w="6182"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7"/>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0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15"/>
          <w:jc w:val="right"/>
        </w:trPr>
        <w:tc>
          <w:tcPr>
            <w:tcW w:w="6182"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15"/>
          <w:jc w:val="right"/>
        </w:trPr>
        <w:tc>
          <w:tcPr>
            <w:tcW w:w="6182"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2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3"/>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15"/>
          <w:jc w:val="right"/>
        </w:trPr>
        <w:tc>
          <w:tcPr>
            <w:tcW w:w="6182"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4"/>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15"/>
          <w:jc w:val="right"/>
        </w:trPr>
        <w:tc>
          <w:tcPr>
            <w:tcW w:w="6182"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1"/>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2"/>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515"/>
          <w:jc w:val="right"/>
        </w:trPr>
        <w:tc>
          <w:tcPr>
            <w:tcW w:w="6182"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18"/>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997" w:type="dxa"/>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319"/>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687E84" w:rsidRPr="00182F1A" w:rsidTr="00B55ECC">
        <w:trPr>
          <w:trHeight w:val="346"/>
          <w:jc w:val="right"/>
        </w:trPr>
        <w:tc>
          <w:tcPr>
            <w:tcW w:w="9179" w:type="dxa"/>
            <w:gridSpan w:val="2"/>
            <w:vAlign w:val="center"/>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t>ALTRO (</w:t>
            </w:r>
            <w:r w:rsidRPr="00182F1A">
              <w:rPr>
                <w:rFonts w:ascii="Arial" w:hAnsi="Arial" w:cs="Arial"/>
                <w:b/>
                <w:i/>
                <w:sz w:val="18"/>
                <w:szCs w:val="18"/>
              </w:rPr>
              <w:t>indicare eventuali ulteriori titolari, riportando, per ciascuno di essi, la quota di partecipazione</w:t>
            </w:r>
            <w:r w:rsidRPr="00182F1A">
              <w:rPr>
                <w:rFonts w:ascii="Arial" w:hAnsi="Arial" w:cs="Arial"/>
                <w:b/>
                <w:sz w:val="18"/>
                <w:szCs w:val="18"/>
              </w:rPr>
              <w:t>):</w:t>
            </w:r>
          </w:p>
        </w:tc>
      </w:tr>
      <w:tr w:rsidR="00687E84" w:rsidRPr="00182F1A" w:rsidTr="00B55ECC">
        <w:trPr>
          <w:trHeight w:val="795"/>
          <w:jc w:val="right"/>
        </w:trPr>
        <w:tc>
          <w:tcPr>
            <w:tcW w:w="9179" w:type="dxa"/>
            <w:gridSpan w:val="2"/>
          </w:tcPr>
          <w:p w:rsidR="00687E84" w:rsidRPr="00182F1A" w:rsidRDefault="00687E84" w:rsidP="00B55ECC">
            <w:pPr>
              <w:spacing w:before="120" w:after="120" w:line="240" w:lineRule="auto"/>
              <w:jc w:val="both"/>
              <w:rPr>
                <w:rFonts w:ascii="Arial" w:hAnsi="Arial" w:cs="Arial"/>
                <w:b/>
                <w:sz w:val="18"/>
                <w:szCs w:val="18"/>
              </w:rPr>
            </w:pPr>
            <w:r w:rsidRPr="00182F1A">
              <w:rPr>
                <w:rFonts w:ascii="Arial" w:hAnsi="Arial" w:cs="Arial"/>
                <w:b/>
                <w:sz w:val="18"/>
                <w:szCs w:val="18"/>
              </w:rPr>
              <w:fldChar w:fldCharType="begin">
                <w:ffData>
                  <w:name w:val="Testo110"/>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rsidR="00687E84" w:rsidRPr="004D60CF" w:rsidRDefault="00687E84" w:rsidP="008D1415">
      <w:pPr>
        <w:pStyle w:val="Paragrafoelenco"/>
        <w:numPr>
          <w:ilvl w:val="1"/>
          <w:numId w:val="5"/>
        </w:numPr>
        <w:spacing w:before="120" w:after="60" w:line="360" w:lineRule="auto"/>
        <w:ind w:left="993" w:hanging="438"/>
        <w:jc w:val="both"/>
        <w:rPr>
          <w:rFonts w:ascii="Arial" w:hAnsi="Arial" w:cs="Arial"/>
          <w:sz w:val="20"/>
          <w:szCs w:val="20"/>
        </w:rPr>
      </w:pPr>
      <w:r w:rsidRPr="004D60CF">
        <w:rPr>
          <w:rFonts w:ascii="Arial" w:hAnsi="Arial" w:cs="Arial"/>
          <w:sz w:val="20"/>
          <w:szCs w:val="20"/>
        </w:rPr>
        <w:t>che (</w:t>
      </w:r>
      <w:r w:rsidRPr="004D60CF">
        <w:rPr>
          <w:rFonts w:ascii="Arial" w:hAnsi="Arial" w:cs="Arial"/>
          <w:i/>
          <w:sz w:val="20"/>
          <w:szCs w:val="20"/>
        </w:rPr>
        <w:t>selezionare, in alternativa, la casella corrispondente e fornire le informazioni eventualmente richieste</w:t>
      </w:r>
      <w:r w:rsidRPr="004D60CF">
        <w:rPr>
          <w:rFonts w:ascii="Arial" w:hAnsi="Arial" w:cs="Arial"/>
          <w:sz w:val="20"/>
          <w:szCs w:val="20"/>
        </w:rPr>
        <w:t>):</w:t>
      </w:r>
    </w:p>
    <w:p w:rsidR="00687E84" w:rsidRPr="00A1504F" w:rsidRDefault="00687E84" w:rsidP="004D60CF">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ED5082">
        <w:rPr>
          <w:rFonts w:ascii="Arial" w:hAnsi="Arial" w:cs="Arial"/>
          <w:sz w:val="20"/>
          <w:szCs w:val="20"/>
        </w:rPr>
      </w:r>
      <w:r w:rsidR="00ED5082">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in base alle risultanze del libro soci, nonché a seguito di comunicazioni ricevute dai titolari delle stesse partecipazioni, risultano esistenti i seguenti diritti reali di godimento o di garanzia sulle azioni/quote aventi diritto di voto: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6"/>
        <w:gridCol w:w="2485"/>
        <w:gridCol w:w="2997"/>
      </w:tblGrid>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3"/>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lastRenderedPageBreak/>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A favore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8328" w:type="dxa"/>
            <w:gridSpan w:val="3"/>
            <w:vAlign w:val="center"/>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18"/>
                <w:szCs w:val="18"/>
              </w:rPr>
              <w:t>ALTRO (</w:t>
            </w:r>
            <w:r w:rsidRPr="00A1504F">
              <w:rPr>
                <w:rFonts w:ascii="Arial" w:hAnsi="Arial" w:cs="Arial"/>
                <w:b/>
                <w:i/>
                <w:sz w:val="18"/>
                <w:szCs w:val="18"/>
              </w:rPr>
              <w:t>indicare eventuali ulteriori nominativi, riportando, per ciascuno di essi, le informazioni di cui sopra</w:t>
            </w:r>
            <w:r w:rsidRPr="00A1504F">
              <w:rPr>
                <w:rFonts w:ascii="Arial" w:hAnsi="Arial" w:cs="Arial"/>
                <w:b/>
                <w:sz w:val="18"/>
                <w:szCs w:val="18"/>
              </w:rPr>
              <w:t>):</w:t>
            </w:r>
          </w:p>
        </w:tc>
      </w:tr>
      <w:tr w:rsidR="00687E84" w:rsidRPr="00AC5CF7" w:rsidTr="00B55ECC">
        <w:trPr>
          <w:trHeight w:val="515"/>
          <w:jc w:val="right"/>
        </w:trPr>
        <w:tc>
          <w:tcPr>
            <w:tcW w:w="8328" w:type="dxa"/>
            <w:gridSpan w:val="3"/>
            <w:vAlign w:val="center"/>
          </w:tcPr>
          <w:p w:rsidR="00687E84" w:rsidRPr="00A1504F" w:rsidRDefault="00687E84" w:rsidP="00B55ECC">
            <w:pPr>
              <w:spacing w:before="120" w:after="120" w:line="240" w:lineRule="auto"/>
              <w:jc w:val="both"/>
              <w:rPr>
                <w:rFonts w:ascii="Arial" w:hAnsi="Arial" w:cs="Arial"/>
                <w:b/>
                <w:sz w:val="18"/>
                <w:szCs w:val="18"/>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bl>
    <w:p w:rsidR="00687E84" w:rsidRPr="00AC5CF7" w:rsidRDefault="00687E84" w:rsidP="004D60CF">
      <w:pPr>
        <w:spacing w:before="120" w:after="60" w:line="360" w:lineRule="auto"/>
        <w:ind w:left="285" w:firstLine="708"/>
        <w:jc w:val="both"/>
        <w:rPr>
          <w:rFonts w:ascii="Arial" w:hAnsi="Arial" w:cs="Arial"/>
          <w:sz w:val="20"/>
          <w:szCs w:val="20"/>
        </w:rPr>
      </w:pPr>
      <w:r w:rsidRPr="00A1504F">
        <w:rPr>
          <w:rFonts w:ascii="Arial" w:hAnsi="Arial" w:cs="Arial"/>
          <w:sz w:val="20"/>
          <w:szCs w:val="20"/>
        </w:rPr>
        <w:t>(ovvero)</w:t>
      </w:r>
      <w:r w:rsidRPr="00AC5CF7">
        <w:rPr>
          <w:rFonts w:ascii="Arial" w:hAnsi="Arial" w:cs="Arial"/>
          <w:sz w:val="20"/>
          <w:szCs w:val="20"/>
        </w:rPr>
        <w:t xml:space="preserve"> </w:t>
      </w:r>
    </w:p>
    <w:p w:rsidR="00687E84" w:rsidRPr="00A1504F" w:rsidRDefault="00687E84" w:rsidP="004D60CF">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ED5082">
        <w:rPr>
          <w:rFonts w:ascii="Arial" w:hAnsi="Arial" w:cs="Arial"/>
          <w:sz w:val="20"/>
          <w:szCs w:val="20"/>
        </w:rPr>
      </w:r>
      <w:r w:rsidR="00ED5082">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non risultano esistenti diritti reali di godimento o di garanzia sulle azioni/quote aventi diritto di voto;</w:t>
      </w:r>
    </w:p>
    <w:p w:rsidR="00687E84" w:rsidRPr="00A1504F" w:rsidRDefault="00687E84" w:rsidP="008D1415">
      <w:pPr>
        <w:pStyle w:val="Paragrafoelenco"/>
        <w:numPr>
          <w:ilvl w:val="1"/>
          <w:numId w:val="5"/>
        </w:numPr>
        <w:spacing w:before="120" w:after="60" w:line="360" w:lineRule="auto"/>
        <w:ind w:left="993" w:hanging="438"/>
        <w:jc w:val="both"/>
        <w:rPr>
          <w:rFonts w:ascii="Arial" w:hAnsi="Arial" w:cs="Arial"/>
          <w:sz w:val="20"/>
          <w:szCs w:val="20"/>
        </w:rPr>
      </w:pPr>
      <w:r w:rsidRPr="00A1504F">
        <w:rPr>
          <w:rFonts w:ascii="Arial" w:hAnsi="Arial" w:cs="Arial"/>
          <w:sz w:val="20"/>
          <w:szCs w:val="20"/>
        </w:rPr>
        <w:t>che (</w:t>
      </w:r>
      <w:r w:rsidRPr="00A1504F">
        <w:rPr>
          <w:rFonts w:ascii="Arial" w:hAnsi="Arial" w:cs="Arial"/>
          <w:i/>
          <w:sz w:val="20"/>
          <w:szCs w:val="20"/>
        </w:rPr>
        <w:t>selezionare, in alternativa, la casella corrispondente e fornire le informazioni eventualmente richieste</w:t>
      </w:r>
      <w:r w:rsidRPr="00A1504F">
        <w:rPr>
          <w:rFonts w:ascii="Arial" w:hAnsi="Arial" w:cs="Arial"/>
          <w:sz w:val="20"/>
          <w:szCs w:val="20"/>
        </w:rPr>
        <w:t>):</w:t>
      </w:r>
    </w:p>
    <w:p w:rsidR="00687E84" w:rsidRPr="00A1504F" w:rsidRDefault="00687E84" w:rsidP="004D60CF">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ED5082">
        <w:rPr>
          <w:rFonts w:ascii="Arial" w:hAnsi="Arial" w:cs="Arial"/>
          <w:sz w:val="20"/>
          <w:szCs w:val="20"/>
        </w:rPr>
      </w:r>
      <w:r w:rsidR="00ED5082">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 xml:space="preserve">che nelle assemblee societarie svoltesi nell’ultimo esercizio sociale, antecedente alla data </w:t>
      </w:r>
      <w:r>
        <w:rPr>
          <w:rFonts w:ascii="Arial" w:hAnsi="Arial" w:cs="Arial"/>
          <w:sz w:val="20"/>
          <w:szCs w:val="20"/>
        </w:rPr>
        <w:t>della presente dichiarazione</w:t>
      </w:r>
      <w:r w:rsidRPr="00A1504F">
        <w:rPr>
          <w:rFonts w:ascii="Arial" w:hAnsi="Arial" w:cs="Arial"/>
          <w:sz w:val="20"/>
          <w:szCs w:val="20"/>
        </w:rPr>
        <w:t>, hanno esercitato il diritto di voto in base a procura irrevocabile o ne hanno avuto comunque diritto, le seguenti persone: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6"/>
        <w:gridCol w:w="2485"/>
        <w:gridCol w:w="2997"/>
      </w:tblGrid>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3"/>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2846"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c>
          <w:tcPr>
            <w:tcW w:w="2485" w:type="dxa"/>
          </w:tcPr>
          <w:p w:rsidR="00687E84" w:rsidRPr="00A1504F" w:rsidRDefault="00687E84" w:rsidP="00B55ECC">
            <w:pPr>
              <w:spacing w:before="120" w:after="120" w:line="240" w:lineRule="auto"/>
              <w:jc w:val="both"/>
              <w:rPr>
                <w:rFonts w:ascii="Arial" w:hAnsi="Arial" w:cs="Arial"/>
                <w:sz w:val="20"/>
                <w:szCs w:val="20"/>
              </w:rPr>
            </w:pPr>
            <w:r w:rsidRPr="00A1504F">
              <w:rPr>
                <w:rFonts w:ascii="Arial" w:hAnsi="Arial" w:cs="Arial"/>
                <w:sz w:val="20"/>
                <w:szCs w:val="20"/>
              </w:rPr>
              <w:t>Per conto di</w:t>
            </w:r>
          </w:p>
        </w:tc>
        <w:tc>
          <w:tcPr>
            <w:tcW w:w="2997" w:type="dxa"/>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20"/>
                <w:szCs w:val="20"/>
              </w:rPr>
              <w:fldChar w:fldCharType="begin">
                <w:ffData>
                  <w:name w:val="Testo109"/>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r w:rsidR="00687E84" w:rsidRPr="00AC5CF7" w:rsidTr="00B55ECC">
        <w:trPr>
          <w:trHeight w:val="515"/>
          <w:jc w:val="right"/>
        </w:trPr>
        <w:tc>
          <w:tcPr>
            <w:tcW w:w="8328" w:type="dxa"/>
            <w:gridSpan w:val="3"/>
            <w:vAlign w:val="center"/>
          </w:tcPr>
          <w:p w:rsidR="00687E84" w:rsidRPr="00A1504F" w:rsidRDefault="00687E84" w:rsidP="00B55ECC">
            <w:pPr>
              <w:spacing w:before="120" w:after="120" w:line="240" w:lineRule="auto"/>
              <w:jc w:val="both"/>
              <w:rPr>
                <w:rFonts w:ascii="Arial" w:hAnsi="Arial" w:cs="Arial"/>
                <w:b/>
                <w:sz w:val="20"/>
                <w:szCs w:val="20"/>
              </w:rPr>
            </w:pPr>
            <w:r w:rsidRPr="00A1504F">
              <w:rPr>
                <w:rFonts w:ascii="Arial" w:hAnsi="Arial" w:cs="Arial"/>
                <w:b/>
                <w:sz w:val="18"/>
                <w:szCs w:val="18"/>
              </w:rPr>
              <w:t>ALTRO (</w:t>
            </w:r>
            <w:r w:rsidRPr="00A1504F">
              <w:rPr>
                <w:rFonts w:ascii="Arial" w:hAnsi="Arial" w:cs="Arial"/>
                <w:b/>
                <w:i/>
                <w:sz w:val="18"/>
                <w:szCs w:val="18"/>
              </w:rPr>
              <w:t>indicare eventuali ulteriori nominativi, riportando, per ciascuno di essi, le informazioni di cui sopra</w:t>
            </w:r>
            <w:r w:rsidRPr="00A1504F">
              <w:rPr>
                <w:rFonts w:ascii="Arial" w:hAnsi="Arial" w:cs="Arial"/>
                <w:b/>
                <w:sz w:val="18"/>
                <w:szCs w:val="18"/>
              </w:rPr>
              <w:t>):</w:t>
            </w:r>
          </w:p>
        </w:tc>
      </w:tr>
      <w:tr w:rsidR="00687E84" w:rsidRPr="00AC5CF7" w:rsidTr="00B55ECC">
        <w:trPr>
          <w:trHeight w:val="515"/>
          <w:jc w:val="right"/>
        </w:trPr>
        <w:tc>
          <w:tcPr>
            <w:tcW w:w="8328" w:type="dxa"/>
            <w:gridSpan w:val="3"/>
            <w:vAlign w:val="center"/>
          </w:tcPr>
          <w:p w:rsidR="00687E84" w:rsidRPr="00A1504F" w:rsidRDefault="00687E84" w:rsidP="00B55ECC">
            <w:pPr>
              <w:spacing w:before="120" w:after="120" w:line="240" w:lineRule="auto"/>
              <w:jc w:val="both"/>
              <w:rPr>
                <w:rFonts w:ascii="Arial" w:hAnsi="Arial" w:cs="Arial"/>
                <w:b/>
                <w:sz w:val="18"/>
                <w:szCs w:val="18"/>
              </w:rPr>
            </w:pPr>
            <w:r w:rsidRPr="00A1504F">
              <w:rPr>
                <w:rFonts w:ascii="Arial" w:hAnsi="Arial" w:cs="Arial"/>
                <w:b/>
                <w:sz w:val="20"/>
                <w:szCs w:val="20"/>
              </w:rPr>
              <w:fldChar w:fldCharType="begin">
                <w:ffData>
                  <w:name w:val="Testo27"/>
                  <w:enabled/>
                  <w:calcOnExit w:val="0"/>
                  <w:textInput/>
                </w:ffData>
              </w:fldChar>
            </w:r>
            <w:r w:rsidRPr="00A1504F">
              <w:rPr>
                <w:rFonts w:ascii="Arial" w:hAnsi="Arial" w:cs="Arial"/>
                <w:b/>
                <w:sz w:val="20"/>
                <w:szCs w:val="20"/>
              </w:rPr>
              <w:instrText xml:space="preserve"> FORMTEXT </w:instrText>
            </w:r>
            <w:r w:rsidRPr="00A1504F">
              <w:rPr>
                <w:rFonts w:ascii="Arial" w:hAnsi="Arial" w:cs="Arial"/>
                <w:b/>
                <w:sz w:val="20"/>
                <w:szCs w:val="20"/>
              </w:rPr>
            </w:r>
            <w:r w:rsidRPr="00A1504F">
              <w:rPr>
                <w:rFonts w:ascii="Arial" w:hAnsi="Arial" w:cs="Arial"/>
                <w:b/>
                <w:sz w:val="20"/>
                <w:szCs w:val="20"/>
              </w:rPr>
              <w:fldChar w:fldCharType="separate"/>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noProof/>
                <w:sz w:val="20"/>
                <w:szCs w:val="20"/>
              </w:rPr>
              <w:t> </w:t>
            </w:r>
            <w:r w:rsidRPr="00A1504F">
              <w:rPr>
                <w:rFonts w:ascii="Arial" w:hAnsi="Arial" w:cs="Arial"/>
                <w:b/>
                <w:sz w:val="20"/>
                <w:szCs w:val="20"/>
              </w:rPr>
              <w:fldChar w:fldCharType="end"/>
            </w:r>
          </w:p>
        </w:tc>
      </w:tr>
    </w:tbl>
    <w:p w:rsidR="00687E84" w:rsidRPr="00AC5CF7" w:rsidRDefault="00687E84" w:rsidP="004D60CF">
      <w:pPr>
        <w:spacing w:before="120" w:after="60" w:line="360" w:lineRule="auto"/>
        <w:ind w:left="285" w:firstLine="708"/>
        <w:jc w:val="both"/>
        <w:rPr>
          <w:rFonts w:ascii="Arial" w:hAnsi="Arial" w:cs="Arial"/>
          <w:sz w:val="20"/>
          <w:szCs w:val="20"/>
        </w:rPr>
      </w:pPr>
      <w:r w:rsidRPr="00A1504F">
        <w:rPr>
          <w:rFonts w:ascii="Arial" w:hAnsi="Arial" w:cs="Arial"/>
          <w:sz w:val="20"/>
          <w:szCs w:val="20"/>
        </w:rPr>
        <w:t>(ovvero)</w:t>
      </w:r>
      <w:r w:rsidRPr="00AC5CF7">
        <w:rPr>
          <w:rFonts w:ascii="Arial" w:hAnsi="Arial" w:cs="Arial"/>
          <w:sz w:val="20"/>
          <w:szCs w:val="20"/>
        </w:rPr>
        <w:t xml:space="preserve"> </w:t>
      </w:r>
    </w:p>
    <w:p w:rsidR="00687E84" w:rsidRPr="00535C4E" w:rsidRDefault="00687E84" w:rsidP="00535C4E">
      <w:pPr>
        <w:pStyle w:val="Paragrafoelenco"/>
        <w:tabs>
          <w:tab w:val="left" w:pos="851"/>
        </w:tabs>
        <w:spacing w:before="120" w:after="60" w:line="360" w:lineRule="auto"/>
        <w:ind w:left="1413" w:hanging="420"/>
        <w:jc w:val="both"/>
        <w:rPr>
          <w:rFonts w:ascii="Arial" w:hAnsi="Arial" w:cs="Arial"/>
          <w:sz w:val="20"/>
          <w:szCs w:val="20"/>
        </w:rPr>
      </w:pPr>
      <w:r w:rsidRPr="00A1504F">
        <w:rPr>
          <w:rFonts w:ascii="Arial" w:hAnsi="Arial" w:cs="Arial"/>
          <w:sz w:val="20"/>
          <w:szCs w:val="20"/>
        </w:rPr>
        <w:fldChar w:fldCharType="begin">
          <w:ffData>
            <w:name w:val="Controllo99"/>
            <w:enabled/>
            <w:calcOnExit w:val="0"/>
            <w:checkBox>
              <w:sizeAuto/>
              <w:default w:val="0"/>
              <w:checked w:val="0"/>
            </w:checkBox>
          </w:ffData>
        </w:fldChar>
      </w:r>
      <w:r w:rsidRPr="00A1504F">
        <w:rPr>
          <w:rFonts w:ascii="Arial" w:hAnsi="Arial" w:cs="Arial"/>
          <w:sz w:val="20"/>
          <w:szCs w:val="20"/>
        </w:rPr>
        <w:instrText xml:space="preserve"> FORMCHECKBOX </w:instrText>
      </w:r>
      <w:r w:rsidR="00ED5082">
        <w:rPr>
          <w:rFonts w:ascii="Arial" w:hAnsi="Arial" w:cs="Arial"/>
          <w:sz w:val="20"/>
          <w:szCs w:val="20"/>
        </w:rPr>
      </w:r>
      <w:r w:rsidR="00ED5082">
        <w:rPr>
          <w:rFonts w:ascii="Arial" w:hAnsi="Arial" w:cs="Arial"/>
          <w:sz w:val="20"/>
          <w:szCs w:val="20"/>
        </w:rPr>
        <w:fldChar w:fldCharType="separate"/>
      </w:r>
      <w:r w:rsidRPr="00A1504F">
        <w:rPr>
          <w:rFonts w:ascii="Arial" w:hAnsi="Arial" w:cs="Arial"/>
          <w:sz w:val="20"/>
          <w:szCs w:val="20"/>
        </w:rPr>
        <w:fldChar w:fldCharType="end"/>
      </w:r>
      <w:r w:rsidRPr="00A1504F">
        <w:rPr>
          <w:rFonts w:ascii="Arial" w:hAnsi="Arial" w:cs="Arial"/>
          <w:sz w:val="20"/>
          <w:szCs w:val="20"/>
        </w:rPr>
        <w:tab/>
        <w:t>che non è stato esercitato alcun diritto di voto in base a procura irrevocabile o in base ad un titolo equivalente che ne legittimava l’esercizio;</w:t>
      </w:r>
    </w:p>
    <w:p w:rsidR="00687E84" w:rsidRPr="0095071F" w:rsidRDefault="00687E84" w:rsidP="00925760">
      <w:pPr>
        <w:numPr>
          <w:ilvl w:val="0"/>
          <w:numId w:val="1"/>
        </w:numPr>
        <w:tabs>
          <w:tab w:val="num" w:pos="560"/>
        </w:tabs>
        <w:spacing w:before="120" w:after="60" w:line="360" w:lineRule="auto"/>
        <w:ind w:left="555" w:hanging="357"/>
        <w:jc w:val="both"/>
        <w:rPr>
          <w:rFonts w:ascii="Arial" w:hAnsi="Arial" w:cs="Arial"/>
          <w:sz w:val="20"/>
          <w:szCs w:val="20"/>
        </w:rPr>
      </w:pPr>
      <w:r w:rsidRPr="0095071F">
        <w:rPr>
          <w:rFonts w:ascii="Arial" w:hAnsi="Arial" w:cs="Arial"/>
          <w:sz w:val="20"/>
          <w:szCs w:val="20"/>
        </w:rPr>
        <w:t>che, ai sensi di quanto previsto nel Comunicato ANAC del 26/10/2016 “</w:t>
      </w:r>
      <w:r w:rsidRPr="0095071F">
        <w:rPr>
          <w:rFonts w:ascii="Arial" w:hAnsi="Arial" w:cs="Arial"/>
          <w:i/>
          <w:sz w:val="20"/>
          <w:szCs w:val="20"/>
        </w:rPr>
        <w:t>Indicazioni alle stazioni appaltanti e agli operatori economici sulla definizione dell’ambito soggettivo dell’art. 80 del D. Lgs. n. 50/2016 e sullo svolgimento delle verifiche sulle dichiarazioni sostitutive rese dai concorrenti ai sensi del d.p.r. 445/2000 mediante utilizzo del DGUE”</w:t>
      </w:r>
      <w:r w:rsidRPr="0095071F">
        <w:rPr>
          <w:rFonts w:ascii="Arial" w:hAnsi="Arial" w:cs="Arial"/>
          <w:sz w:val="20"/>
          <w:szCs w:val="20"/>
        </w:rPr>
        <w:t>, e consapevole delle sanzioni penali previste dall’art. 76 del D.P.R. n. 445/2000 e ss.mm.ii. per l’ipotesi di dichiarazioni false rese in ordine al possesso dei requisiti in esame, ha completato il modello DGUE, ed in particolare le dichiarazioni contenute nella Parte III, tenendo conto della sussistenza/insussistenza dei motivi di esclusione di cui all’art. 80 del D. Lgs. n. 50/2016:</w:t>
      </w:r>
    </w:p>
    <w:p w:rsidR="00687E84" w:rsidRPr="0095071F" w:rsidRDefault="00687E84" w:rsidP="00445050">
      <w:pPr>
        <w:pStyle w:val="sche3"/>
        <w:spacing w:after="120"/>
        <w:ind w:left="720" w:hanging="165"/>
        <w:rPr>
          <w:rFonts w:ascii="Arial" w:hAnsi="Arial" w:cs="Arial"/>
          <w:lang w:val="it-IT"/>
        </w:rPr>
      </w:pPr>
      <w:r w:rsidRPr="0095071F">
        <w:rPr>
          <w:rFonts w:ascii="Arial" w:hAnsi="Arial" w:cs="Arial"/>
          <w:lang w:val="it-IT"/>
        </w:rPr>
        <w:t>-  con riferimento alle cause di esclusione di cui all’art. 80, com</w:t>
      </w:r>
      <w:r w:rsidR="0095071F" w:rsidRPr="0095071F">
        <w:rPr>
          <w:rFonts w:ascii="Arial" w:hAnsi="Arial" w:cs="Arial"/>
          <w:lang w:val="it-IT"/>
        </w:rPr>
        <w:t>ma 1 del D. Lgs. n. 50/2016,</w:t>
      </w:r>
      <w:r w:rsidRPr="0095071F">
        <w:rPr>
          <w:rFonts w:ascii="Arial" w:hAnsi="Arial" w:cs="Arial"/>
          <w:lang w:val="it-IT"/>
        </w:rPr>
        <w:t xml:space="preserve"> per sé e per i soggetti indicati all’art. 80, comma 3 del D. Lgs. n. 50/2016;</w:t>
      </w:r>
    </w:p>
    <w:p w:rsidR="00687E84" w:rsidRPr="0095071F" w:rsidRDefault="00687E84" w:rsidP="00445050">
      <w:pPr>
        <w:pStyle w:val="sche3"/>
        <w:spacing w:after="120"/>
        <w:ind w:left="555"/>
        <w:rPr>
          <w:rFonts w:ascii="Arial" w:hAnsi="Arial" w:cs="Arial"/>
          <w:lang w:val="it-IT"/>
        </w:rPr>
      </w:pPr>
      <w:r w:rsidRPr="0095071F">
        <w:rPr>
          <w:rFonts w:ascii="Arial" w:hAnsi="Arial" w:cs="Arial"/>
          <w:sz w:val="22"/>
          <w:szCs w:val="22"/>
          <w:lang w:val="it-IT"/>
        </w:rPr>
        <w:lastRenderedPageBreak/>
        <w:t>-</w:t>
      </w:r>
      <w:r w:rsidRPr="0095071F">
        <w:rPr>
          <w:rFonts w:ascii="Arial" w:hAnsi="Arial" w:cs="Arial"/>
          <w:lang w:val="it-IT"/>
        </w:rPr>
        <w:t xml:space="preserve"> con riferimento alle cause di esclusione di cui all’art. 80, </w:t>
      </w:r>
      <w:r w:rsidR="0095071F" w:rsidRPr="0095071F">
        <w:rPr>
          <w:rFonts w:ascii="Arial" w:hAnsi="Arial" w:cs="Arial"/>
          <w:lang w:val="it-IT"/>
        </w:rPr>
        <w:t xml:space="preserve">comma 2 del D. Lgs. n. 50/2016, </w:t>
      </w:r>
      <w:r w:rsidRPr="0095071F">
        <w:rPr>
          <w:rFonts w:ascii="Arial" w:hAnsi="Arial" w:cs="Arial"/>
          <w:lang w:val="it-IT"/>
        </w:rPr>
        <w:t>per sé e per i soggetti indicati all’art. 85 del D. Lgs. n. 159/2011;</w:t>
      </w:r>
    </w:p>
    <w:p w:rsidR="00687E84" w:rsidRPr="00182F1A" w:rsidRDefault="00687E84" w:rsidP="00925760">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essere a conoscenza che Coni Servizi si riserva il diritto di procedere d’ufficio a verifiche, anche a campione, in ordine alla veridicità delle dichiarazioni rese;</w:t>
      </w:r>
    </w:p>
    <w:p w:rsidR="00687E84" w:rsidRPr="00182F1A" w:rsidRDefault="00687E84" w:rsidP="00925760">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che l’Impresa </w:t>
      </w:r>
      <w:r>
        <w:rPr>
          <w:rFonts w:ascii="Arial" w:hAnsi="Arial" w:cs="Arial"/>
          <w:sz w:val="20"/>
          <w:szCs w:val="20"/>
        </w:rPr>
        <w:t>acconsente, ai sensi del D.Lgs.</w:t>
      </w:r>
      <w:r w:rsidRPr="00182F1A">
        <w:rPr>
          <w:rFonts w:ascii="Arial" w:hAnsi="Arial" w:cs="Arial"/>
          <w:sz w:val="20"/>
          <w:szCs w:val="20"/>
        </w:rPr>
        <w:t>196/2003, al trattamento dei dati personali per gli usi previsti dalla vigente normativa in materia di appalti pubblici;</w:t>
      </w:r>
    </w:p>
    <w:p w:rsidR="00687E84" w:rsidRPr="00182F1A" w:rsidRDefault="00687E84" w:rsidP="00925760">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di impegnarsi a comprovare, su richiesta di Coni Servizi, la veridicità di quanto sopra dichiarato;</w:t>
      </w:r>
    </w:p>
    <w:p w:rsidR="00687E84" w:rsidRDefault="00687E84" w:rsidP="00925760">
      <w:pPr>
        <w:numPr>
          <w:ilvl w:val="0"/>
          <w:numId w:val="1"/>
        </w:numPr>
        <w:tabs>
          <w:tab w:val="num" w:pos="560"/>
        </w:tabs>
        <w:spacing w:before="120" w:after="60" w:line="360" w:lineRule="auto"/>
        <w:ind w:left="555" w:hanging="357"/>
        <w:jc w:val="both"/>
        <w:rPr>
          <w:rFonts w:ascii="Arial" w:hAnsi="Arial" w:cs="Arial"/>
          <w:sz w:val="20"/>
          <w:szCs w:val="20"/>
        </w:rPr>
      </w:pPr>
      <w:r w:rsidRPr="00182F1A">
        <w:rPr>
          <w:rFonts w:ascii="Arial" w:hAnsi="Arial" w:cs="Arial"/>
          <w:sz w:val="20"/>
          <w:szCs w:val="20"/>
        </w:rPr>
        <w:t xml:space="preserve">di essere consapevole che, qualora fosse accertata la non veridicità del contenuto della presente dichiarazione, l’Impresa verrà esclusa dalla procedura </w:t>
      </w:r>
      <w:r>
        <w:rPr>
          <w:rFonts w:ascii="Arial" w:hAnsi="Arial" w:cs="Arial"/>
          <w:sz w:val="20"/>
          <w:szCs w:val="20"/>
        </w:rPr>
        <w:t xml:space="preserve">di gara </w:t>
      </w:r>
      <w:r w:rsidRPr="00182F1A">
        <w:rPr>
          <w:rFonts w:ascii="Arial" w:hAnsi="Arial" w:cs="Arial"/>
          <w:sz w:val="20"/>
          <w:szCs w:val="20"/>
        </w:rPr>
        <w:t>o, se risultata aggiudicataria, decadrà dalla aggiudicazione medesima la quale verrà annullata e/o revocata</w:t>
      </w:r>
      <w:r>
        <w:rPr>
          <w:rFonts w:ascii="Arial" w:hAnsi="Arial" w:cs="Arial"/>
          <w:sz w:val="20"/>
          <w:szCs w:val="20"/>
        </w:rPr>
        <w:t xml:space="preserve"> </w:t>
      </w:r>
      <w:r w:rsidRPr="004D60CF">
        <w:rPr>
          <w:rFonts w:ascii="Arial" w:hAnsi="Arial" w:cs="Arial"/>
          <w:sz w:val="20"/>
          <w:szCs w:val="20"/>
        </w:rPr>
        <w:t xml:space="preserve">e </w:t>
      </w:r>
      <w:r>
        <w:rPr>
          <w:rFonts w:ascii="Arial" w:hAnsi="Arial" w:cs="Arial"/>
          <w:sz w:val="20"/>
          <w:szCs w:val="20"/>
        </w:rPr>
        <w:t>Coni Servizi</w:t>
      </w:r>
      <w:r w:rsidRPr="004D60CF">
        <w:rPr>
          <w:rFonts w:ascii="Arial" w:hAnsi="Arial" w:cs="Arial"/>
          <w:sz w:val="20"/>
          <w:szCs w:val="20"/>
        </w:rPr>
        <w:t xml:space="preserve"> avrà la facoltà di escutere la garanzia provvisoria</w:t>
      </w:r>
      <w:r w:rsidRPr="00182F1A">
        <w:rPr>
          <w:rFonts w:ascii="Arial" w:hAnsi="Arial" w:cs="Arial"/>
          <w:sz w:val="20"/>
          <w:szCs w:val="20"/>
        </w:rPr>
        <w:t>; inoltre, qualora la non veridicità del contenuto della presente dichiarazione fosse accertata dopo la stipula del contratto questo potrà essere risolto di diritto da Coni Servizi ai sensi dell’art.1456 del Codice civile</w:t>
      </w:r>
      <w:r>
        <w:rPr>
          <w:rFonts w:ascii="Arial" w:hAnsi="Arial" w:cs="Arial"/>
          <w:sz w:val="20"/>
          <w:szCs w:val="20"/>
        </w:rPr>
        <w:t>;</w:t>
      </w:r>
    </w:p>
    <w:p w:rsidR="00687E84" w:rsidRPr="005036E4" w:rsidRDefault="00687E84" w:rsidP="00B92E9F">
      <w:pPr>
        <w:spacing w:before="120" w:after="0" w:line="360" w:lineRule="auto"/>
        <w:ind w:left="-100"/>
        <w:jc w:val="both"/>
        <w:rPr>
          <w:rFonts w:ascii="Arial" w:hAnsi="Arial" w:cs="Arial"/>
          <w:sz w:val="20"/>
          <w:szCs w:val="20"/>
        </w:rPr>
      </w:pPr>
      <w:r w:rsidRPr="005036E4">
        <w:rPr>
          <w:rFonts w:ascii="Arial" w:hAnsi="Arial" w:cs="Arial"/>
          <w:sz w:val="20"/>
          <w:szCs w:val="20"/>
        </w:rPr>
        <w:t xml:space="preserve">L’Impresa </w:t>
      </w:r>
      <w:r>
        <w:rPr>
          <w:rFonts w:ascii="Arial" w:hAnsi="Arial" w:cs="Arial"/>
          <w:sz w:val="20"/>
          <w:szCs w:val="20"/>
        </w:rPr>
        <w:t>Ausiliaria</w:t>
      </w:r>
      <w:r w:rsidRPr="005036E4">
        <w:rPr>
          <w:rFonts w:ascii="Arial" w:hAnsi="Arial" w:cs="Arial"/>
          <w:sz w:val="20"/>
          <w:szCs w:val="20"/>
        </w:rPr>
        <w:t>,</w:t>
      </w:r>
    </w:p>
    <w:tbl>
      <w:tblPr>
        <w:tblW w:w="3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5"/>
        <w:gridCol w:w="5392"/>
      </w:tblGrid>
      <w:tr w:rsidR="00687E84" w:rsidRPr="005036E4" w:rsidTr="00492105">
        <w:trPr>
          <w:trHeight w:val="521"/>
        </w:trPr>
        <w:tc>
          <w:tcPr>
            <w:tcW w:w="1370" w:type="pct"/>
            <w:vAlign w:val="center"/>
          </w:tcPr>
          <w:p w:rsidR="00687E84" w:rsidRPr="005036E4" w:rsidRDefault="00687E84" w:rsidP="004F5C09">
            <w:pPr>
              <w:spacing w:before="120" w:after="60" w:line="360" w:lineRule="auto"/>
              <w:jc w:val="both"/>
              <w:rPr>
                <w:rFonts w:ascii="Arial" w:hAnsi="Arial" w:cs="Arial"/>
                <w:b/>
                <w:sz w:val="20"/>
                <w:szCs w:val="20"/>
              </w:rPr>
            </w:pPr>
            <w:r w:rsidRPr="005036E4">
              <w:rPr>
                <w:rFonts w:ascii="Arial" w:hAnsi="Arial" w:cs="Arial"/>
                <w:b/>
                <w:sz w:val="20"/>
                <w:szCs w:val="20"/>
              </w:rPr>
              <w:t>Luogo</w:t>
            </w:r>
          </w:p>
        </w:tc>
        <w:tc>
          <w:tcPr>
            <w:tcW w:w="3630" w:type="pct"/>
            <w:vAlign w:val="center"/>
          </w:tcPr>
          <w:p w:rsidR="00687E84" w:rsidRPr="005036E4" w:rsidRDefault="00687E84" w:rsidP="004F5C09">
            <w:pPr>
              <w:spacing w:before="120" w:after="60" w:line="360" w:lineRule="auto"/>
              <w:jc w:val="both"/>
              <w:rPr>
                <w:rFonts w:ascii="Arial" w:hAnsi="Arial" w:cs="Arial"/>
                <w:b/>
                <w:sz w:val="20"/>
                <w:szCs w:val="20"/>
              </w:rPr>
            </w:pPr>
            <w:r w:rsidRPr="005036E4">
              <w:rPr>
                <w:rFonts w:ascii="Arial" w:hAnsi="Arial" w:cs="Arial"/>
                <w:b/>
                <w:sz w:val="20"/>
                <w:szCs w:val="20"/>
              </w:rPr>
              <w:t>Data</w:t>
            </w:r>
          </w:p>
        </w:tc>
      </w:tr>
      <w:tr w:rsidR="00687E84" w:rsidRPr="005036E4" w:rsidTr="00492105">
        <w:trPr>
          <w:trHeight w:val="932"/>
        </w:trPr>
        <w:tc>
          <w:tcPr>
            <w:tcW w:w="1370" w:type="pct"/>
            <w:vAlign w:val="center"/>
          </w:tcPr>
          <w:p w:rsidR="00687E84" w:rsidRPr="005036E4" w:rsidRDefault="00687E84" w:rsidP="004F5C09">
            <w:pPr>
              <w:spacing w:before="120" w:after="60" w:line="360" w:lineRule="auto"/>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c>
          <w:tcPr>
            <w:tcW w:w="3630" w:type="pct"/>
            <w:vAlign w:val="center"/>
          </w:tcPr>
          <w:p w:rsidR="00687E84" w:rsidRPr="005036E4" w:rsidRDefault="00687E84" w:rsidP="004F5C09">
            <w:pPr>
              <w:rPr>
                <w:rFonts w:ascii="Arial" w:hAnsi="Arial" w:cs="Arial"/>
                <w:b/>
                <w:sz w:val="20"/>
                <w:szCs w:val="20"/>
              </w:rPr>
            </w:pPr>
            <w:r w:rsidRPr="005036E4">
              <w:rPr>
                <w:rFonts w:ascii="Arial" w:hAnsi="Arial" w:cs="Arial"/>
                <w:b/>
                <w:sz w:val="20"/>
                <w:szCs w:val="20"/>
              </w:rPr>
              <w:fldChar w:fldCharType="begin">
                <w:ffData>
                  <w:name w:val="Testo656"/>
                  <w:enabled/>
                  <w:calcOnExit w:val="0"/>
                  <w:textInput/>
                </w:ffData>
              </w:fldChar>
            </w:r>
            <w:r w:rsidRPr="005036E4">
              <w:rPr>
                <w:rFonts w:ascii="Arial" w:hAnsi="Arial" w:cs="Arial"/>
                <w:b/>
                <w:sz w:val="20"/>
                <w:szCs w:val="20"/>
              </w:rPr>
              <w:instrText xml:space="preserve"> FORMTEXT </w:instrText>
            </w:r>
            <w:r w:rsidRPr="005036E4">
              <w:rPr>
                <w:rFonts w:ascii="Arial" w:hAnsi="Arial" w:cs="Arial"/>
                <w:b/>
                <w:sz w:val="20"/>
                <w:szCs w:val="20"/>
              </w:rPr>
            </w:r>
            <w:r w:rsidRPr="005036E4">
              <w:rPr>
                <w:rFonts w:ascii="Arial" w:hAnsi="Arial" w:cs="Arial"/>
                <w:b/>
                <w:sz w:val="20"/>
                <w:szCs w:val="20"/>
              </w:rPr>
              <w:fldChar w:fldCharType="separate"/>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noProof/>
                <w:sz w:val="20"/>
                <w:szCs w:val="20"/>
              </w:rPr>
              <w:t> </w:t>
            </w:r>
            <w:r w:rsidRPr="005036E4">
              <w:rPr>
                <w:rFonts w:ascii="Arial" w:hAnsi="Arial" w:cs="Arial"/>
                <w:b/>
                <w:sz w:val="20"/>
                <w:szCs w:val="20"/>
              </w:rPr>
              <w:fldChar w:fldCharType="end"/>
            </w:r>
          </w:p>
        </w:tc>
      </w:tr>
      <w:tr w:rsidR="00687E84" w:rsidRPr="005036E4" w:rsidTr="00492105">
        <w:trPr>
          <w:trHeight w:val="1041"/>
        </w:trPr>
        <w:tc>
          <w:tcPr>
            <w:tcW w:w="5000" w:type="pct"/>
            <w:gridSpan w:val="2"/>
            <w:vAlign w:val="center"/>
          </w:tcPr>
          <w:p w:rsidR="00687E84" w:rsidRPr="00625D37" w:rsidRDefault="00687E84" w:rsidP="004F5C09">
            <w:pPr>
              <w:spacing w:before="120" w:after="60" w:line="360" w:lineRule="auto"/>
              <w:jc w:val="both"/>
              <w:rPr>
                <w:rFonts w:ascii="Arial" w:hAnsi="Arial" w:cs="Arial"/>
                <w:b/>
                <w:sz w:val="20"/>
                <w:szCs w:val="20"/>
              </w:rPr>
            </w:pPr>
            <w:r w:rsidRPr="00182F1A">
              <w:rPr>
                <w:rFonts w:ascii="Arial" w:hAnsi="Arial" w:cs="Arial"/>
                <w:b/>
                <w:sz w:val="20"/>
                <w:szCs w:val="20"/>
              </w:rPr>
              <w:t>Sottoscritto digitalmente da:</w:t>
            </w:r>
            <w:r w:rsidRPr="00182F1A">
              <w:rPr>
                <w:rFonts w:ascii="Arial" w:hAnsi="Arial" w:cs="Arial"/>
                <w:b/>
                <w:sz w:val="20"/>
                <w:szCs w:val="20"/>
              </w:rPr>
              <w:fldChar w:fldCharType="begin">
                <w:ffData>
                  <w:name w:val="Testo656"/>
                  <w:enabled/>
                  <w:calcOnExit w:val="0"/>
                  <w:textInput/>
                </w:ffData>
              </w:fldChar>
            </w:r>
            <w:r w:rsidRPr="00182F1A">
              <w:rPr>
                <w:rFonts w:ascii="Arial" w:hAnsi="Arial" w:cs="Arial"/>
                <w:b/>
                <w:sz w:val="20"/>
                <w:szCs w:val="20"/>
              </w:rPr>
              <w:instrText xml:space="preserve"> FORMTEXT </w:instrText>
            </w:r>
            <w:r w:rsidRPr="00182F1A">
              <w:rPr>
                <w:rFonts w:ascii="Arial" w:hAnsi="Arial" w:cs="Arial"/>
                <w:b/>
                <w:sz w:val="20"/>
                <w:szCs w:val="20"/>
              </w:rPr>
            </w:r>
            <w:r w:rsidRPr="00182F1A">
              <w:rPr>
                <w:rFonts w:ascii="Arial" w:hAnsi="Arial" w:cs="Arial"/>
                <w:b/>
                <w:sz w:val="20"/>
                <w:szCs w:val="20"/>
              </w:rPr>
              <w:fldChar w:fldCharType="separate"/>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noProof/>
                <w:sz w:val="20"/>
                <w:szCs w:val="20"/>
              </w:rPr>
              <w:t> </w:t>
            </w:r>
            <w:r w:rsidRPr="00182F1A">
              <w:rPr>
                <w:rFonts w:ascii="Arial" w:hAnsi="Arial" w:cs="Arial"/>
                <w:b/>
                <w:sz w:val="20"/>
                <w:szCs w:val="20"/>
              </w:rPr>
              <w:fldChar w:fldCharType="end"/>
            </w:r>
          </w:p>
        </w:tc>
      </w:tr>
    </w:tbl>
    <w:p w:rsidR="00687E84" w:rsidRPr="005036E4" w:rsidRDefault="00687E84" w:rsidP="00492105">
      <w:pPr>
        <w:spacing w:before="120" w:after="120" w:line="360" w:lineRule="auto"/>
        <w:ind w:left="-142"/>
        <w:rPr>
          <w:rFonts w:ascii="Arial" w:hAnsi="Arial" w:cs="Arial"/>
          <w:b/>
          <w:sz w:val="20"/>
          <w:szCs w:val="20"/>
        </w:rPr>
      </w:pPr>
    </w:p>
    <w:sectPr w:rsidR="00687E84" w:rsidRPr="005036E4" w:rsidSect="00810E7F">
      <w:headerReference w:type="default" r:id="rId8"/>
      <w:footerReference w:type="default" r:id="rId9"/>
      <w:pgSz w:w="11906" w:h="16838"/>
      <w:pgMar w:top="1417" w:right="1134" w:bottom="1134" w:left="1134" w:header="708"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82" w:rsidRDefault="00ED5082" w:rsidP="00A6104B">
      <w:pPr>
        <w:spacing w:after="0" w:line="240" w:lineRule="auto"/>
      </w:pPr>
      <w:r>
        <w:separator/>
      </w:r>
    </w:p>
  </w:endnote>
  <w:endnote w:type="continuationSeparator" w:id="0">
    <w:p w:rsidR="00ED5082" w:rsidRDefault="00ED5082"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55">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84" w:rsidRPr="00810E7F" w:rsidRDefault="00687E84" w:rsidP="00AD5105">
    <w:pPr>
      <w:pStyle w:val="Pidipagina"/>
      <w:spacing w:before="240"/>
      <w:rPr>
        <w:rFonts w:ascii="Arial" w:hAnsi="Arial" w:cs="Arial"/>
        <w:sz w:val="18"/>
        <w:szCs w:val="18"/>
      </w:rPr>
    </w:pPr>
    <w:r w:rsidRPr="00810E7F">
      <w:rPr>
        <w:rFonts w:ascii="Arial" w:hAnsi="Arial" w:cs="Arial"/>
        <w:sz w:val="18"/>
        <w:szCs w:val="18"/>
      </w:rPr>
      <w:tab/>
    </w:r>
    <w:r w:rsidRPr="00810E7F">
      <w:rPr>
        <w:rFonts w:ascii="Arial" w:hAnsi="Arial" w:cs="Arial"/>
        <w:sz w:val="18"/>
        <w:szCs w:val="18"/>
      </w:rPr>
      <w:tab/>
      <w:t xml:space="preserve">Pag. </w:t>
    </w:r>
    <w:r w:rsidRPr="00810E7F">
      <w:rPr>
        <w:rFonts w:ascii="Arial" w:hAnsi="Arial" w:cs="Arial"/>
        <w:b/>
        <w:bCs/>
        <w:sz w:val="18"/>
        <w:szCs w:val="18"/>
      </w:rPr>
      <w:fldChar w:fldCharType="begin"/>
    </w:r>
    <w:r w:rsidRPr="00810E7F">
      <w:rPr>
        <w:rFonts w:ascii="Arial" w:hAnsi="Arial" w:cs="Arial"/>
        <w:b/>
        <w:bCs/>
        <w:sz w:val="18"/>
        <w:szCs w:val="18"/>
      </w:rPr>
      <w:instrText>PAGE</w:instrText>
    </w:r>
    <w:r w:rsidRPr="00810E7F">
      <w:rPr>
        <w:rFonts w:ascii="Arial" w:hAnsi="Arial" w:cs="Arial"/>
        <w:b/>
        <w:bCs/>
        <w:sz w:val="18"/>
        <w:szCs w:val="18"/>
      </w:rPr>
      <w:fldChar w:fldCharType="separate"/>
    </w:r>
    <w:r w:rsidR="004B4C65">
      <w:rPr>
        <w:rFonts w:ascii="Arial" w:hAnsi="Arial" w:cs="Arial"/>
        <w:b/>
        <w:bCs/>
        <w:noProof/>
        <w:sz w:val="18"/>
        <w:szCs w:val="18"/>
      </w:rPr>
      <w:t>1</w:t>
    </w:r>
    <w:r w:rsidRPr="00810E7F">
      <w:rPr>
        <w:rFonts w:ascii="Arial" w:hAnsi="Arial" w:cs="Arial"/>
        <w:b/>
        <w:bCs/>
        <w:sz w:val="18"/>
        <w:szCs w:val="18"/>
      </w:rPr>
      <w:fldChar w:fldCharType="end"/>
    </w:r>
    <w:r w:rsidRPr="00810E7F">
      <w:rPr>
        <w:rFonts w:ascii="Arial" w:hAnsi="Arial" w:cs="Arial"/>
        <w:sz w:val="18"/>
        <w:szCs w:val="18"/>
      </w:rPr>
      <w:t xml:space="preserve"> di </w:t>
    </w:r>
    <w:r w:rsidRPr="00810E7F">
      <w:rPr>
        <w:rFonts w:ascii="Arial" w:hAnsi="Arial" w:cs="Arial"/>
        <w:b/>
        <w:bCs/>
        <w:sz w:val="18"/>
        <w:szCs w:val="18"/>
      </w:rPr>
      <w:fldChar w:fldCharType="begin"/>
    </w:r>
    <w:r w:rsidRPr="00810E7F">
      <w:rPr>
        <w:rFonts w:ascii="Arial" w:hAnsi="Arial" w:cs="Arial"/>
        <w:b/>
        <w:bCs/>
        <w:sz w:val="18"/>
        <w:szCs w:val="18"/>
      </w:rPr>
      <w:instrText>NUMPAGES</w:instrText>
    </w:r>
    <w:r w:rsidRPr="00810E7F">
      <w:rPr>
        <w:rFonts w:ascii="Arial" w:hAnsi="Arial" w:cs="Arial"/>
        <w:b/>
        <w:bCs/>
        <w:sz w:val="18"/>
        <w:szCs w:val="18"/>
      </w:rPr>
      <w:fldChar w:fldCharType="separate"/>
    </w:r>
    <w:r w:rsidR="004B4C65">
      <w:rPr>
        <w:rFonts w:ascii="Arial" w:hAnsi="Arial" w:cs="Arial"/>
        <w:b/>
        <w:bCs/>
        <w:noProof/>
        <w:sz w:val="18"/>
        <w:szCs w:val="18"/>
      </w:rPr>
      <w:t>8</w:t>
    </w:r>
    <w:r w:rsidRPr="00810E7F">
      <w:rPr>
        <w:rFonts w:ascii="Arial" w:hAnsi="Arial" w:cs="Arial"/>
        <w:b/>
        <w:bCs/>
        <w:sz w:val="18"/>
        <w:szCs w:val="18"/>
      </w:rPr>
      <w:fldChar w:fldCharType="end"/>
    </w:r>
  </w:p>
  <w:p w:rsidR="00687E84" w:rsidRPr="0074638C" w:rsidRDefault="00687E84">
    <w:pPr>
      <w:pStyle w:val="Pidipagina"/>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82" w:rsidRDefault="00ED5082" w:rsidP="00A6104B">
      <w:pPr>
        <w:spacing w:after="0" w:line="240" w:lineRule="auto"/>
      </w:pPr>
      <w:r>
        <w:separator/>
      </w:r>
    </w:p>
  </w:footnote>
  <w:footnote w:type="continuationSeparator" w:id="0">
    <w:p w:rsidR="00ED5082" w:rsidRDefault="00ED5082" w:rsidP="00A6104B">
      <w:pPr>
        <w:spacing w:after="0" w:line="240" w:lineRule="auto"/>
      </w:pPr>
      <w:r>
        <w:continuationSeparator/>
      </w:r>
    </w:p>
  </w:footnote>
  <w:footnote w:id="1">
    <w:p w:rsidR="00687E84" w:rsidRDefault="00687E84" w:rsidP="004D60CF">
      <w:pPr>
        <w:pStyle w:val="Testonotaapidipagina"/>
        <w:keepNext/>
        <w:spacing w:before="120"/>
        <w:jc w:val="both"/>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I</w:t>
      </w:r>
      <w:r w:rsidRPr="000C1E6D">
        <w:rPr>
          <w:rFonts w:ascii="Arial" w:hAnsi="Arial" w:cs="Arial"/>
          <w:sz w:val="18"/>
          <w:szCs w:val="18"/>
        </w:rPr>
        <w:t>n caso d’Impresa con sede in uno Stato diverso dall’Italia, indicare i dati equivalenti vigenti nel relativo Stato, ai sensi di quanto previsto dall’art. 83, comma 3, del D.Lgs. 50/2016</w:t>
      </w:r>
      <w:r>
        <w:rPr>
          <w:rFonts w:ascii="Arial" w:hAnsi="Arial" w:cs="Arial"/>
          <w:sz w:val="18"/>
          <w:szCs w:val="18"/>
        </w:rPr>
        <w:t>.</w:t>
      </w:r>
    </w:p>
  </w:footnote>
  <w:footnote w:id="2">
    <w:p w:rsidR="00687E84" w:rsidRPr="0095071F" w:rsidRDefault="00687E84" w:rsidP="004D60CF">
      <w:pPr>
        <w:pStyle w:val="Testonotaapidipagina"/>
        <w:keepNext/>
        <w:spacing w:before="120"/>
        <w:jc w:val="both"/>
      </w:pPr>
      <w:r w:rsidRPr="00ED5082">
        <w:rPr>
          <w:rStyle w:val="Rimandonotaapidipagina"/>
          <w:rFonts w:ascii="Arial" w:hAnsi="Arial" w:cs="Arial"/>
          <w:sz w:val="18"/>
          <w:szCs w:val="18"/>
          <w:highlight w:val="lightGray"/>
        </w:rPr>
        <w:footnoteRef/>
      </w:r>
      <w:r w:rsidRPr="00ED5082">
        <w:rPr>
          <w:rFonts w:ascii="Arial" w:hAnsi="Arial" w:cs="Arial"/>
          <w:sz w:val="18"/>
          <w:szCs w:val="18"/>
          <w:highlight w:val="lightGray"/>
        </w:rPr>
        <w:t xml:space="preserve"> </w:t>
      </w:r>
      <w:r w:rsidRPr="0095071F">
        <w:rPr>
          <w:rFonts w:ascii="Arial" w:hAnsi="Arial" w:cs="Arial"/>
          <w:b/>
          <w:sz w:val="18"/>
          <w:szCs w:val="18"/>
        </w:rPr>
        <w:t>Per la corretta individuazione dei “membri del consiglio di amministrazione cui sia stata conferita la legale rappresentanza, di direzione e di vigilanza” si rimanda al Comunicato Presidente ANAC 26/10/2016.</w:t>
      </w:r>
    </w:p>
  </w:footnote>
  <w:footnote w:id="3">
    <w:p w:rsidR="00687E84" w:rsidRDefault="00687E84" w:rsidP="004D60CF">
      <w:pPr>
        <w:pStyle w:val="Testonotaapidipagina"/>
        <w:keepNext/>
        <w:spacing w:before="120"/>
        <w:jc w:val="both"/>
      </w:pPr>
      <w:r w:rsidRPr="0095071F">
        <w:rPr>
          <w:rStyle w:val="Rimandonotaapidipagina"/>
          <w:rFonts w:ascii="Arial" w:hAnsi="Arial" w:cs="Arial"/>
          <w:b/>
          <w:sz w:val="18"/>
          <w:szCs w:val="18"/>
        </w:rPr>
        <w:footnoteRef/>
      </w:r>
      <w:r w:rsidRPr="0095071F">
        <w:rPr>
          <w:rFonts w:ascii="Arial" w:hAnsi="Arial" w:cs="Arial"/>
          <w:b/>
          <w:sz w:val="18"/>
          <w:szCs w:val="18"/>
        </w:rPr>
        <w:t xml:space="preserve"> Per la corretta individuazione dei “soggetti muniti di poteri di rappresentanza, di direzione e di controllo” si rimanda al Comunicato Presidente ANAC 26/10/2016.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84" w:rsidRPr="003142E7" w:rsidRDefault="00687E84">
    <w:pPr>
      <w:pStyle w:val="Intestazione"/>
      <w:rPr>
        <w:rFonts w:ascii="Arial" w:hAnsi="Arial" w:cs="Arial"/>
        <w:b/>
      </w:rPr>
    </w:pPr>
    <w:r w:rsidRPr="003142E7">
      <w:rPr>
        <w:rFonts w:ascii="Arial" w:hAnsi="Arial" w:cs="Arial"/>
        <w:b/>
        <w:noProof/>
      </w:rPr>
      <w:t xml:space="preserve">ALLEGATO </w:t>
    </w:r>
    <w:r>
      <w:rPr>
        <w:rFonts w:ascii="Arial" w:hAnsi="Arial" w:cs="Arial"/>
        <w:b/>
        <w:noProof/>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38B"/>
    <w:multiLevelType w:val="multilevel"/>
    <w:tmpl w:val="745A3620"/>
    <w:lvl w:ilvl="0">
      <w:start w:val="2"/>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E965C8"/>
    <w:multiLevelType w:val="multilevel"/>
    <w:tmpl w:val="A7CA7004"/>
    <w:lvl w:ilvl="0">
      <w:start w:val="1"/>
      <w:numFmt w:val="decimal"/>
      <w:lvlText w:val="%1."/>
      <w:lvlJc w:val="left"/>
      <w:pPr>
        <w:tabs>
          <w:tab w:val="num" w:pos="708"/>
        </w:tabs>
        <w:ind w:left="708" w:hanging="708"/>
      </w:pPr>
      <w:rPr>
        <w:rFonts w:ascii="TimesNewRoman" w:hAnsi="TimesNewRoman" w:cs="TimesNewRoman" w:hint="default"/>
      </w:rPr>
    </w:lvl>
    <w:lvl w:ilvl="1">
      <w:start w:val="1"/>
      <w:numFmt w:val="bullet"/>
      <w:lvlText w:val=""/>
      <w:lvlJc w:val="left"/>
      <w:pPr>
        <w:tabs>
          <w:tab w:val="num" w:pos="360"/>
        </w:tabs>
        <w:ind w:left="360" w:hanging="360"/>
      </w:pPr>
      <w:rPr>
        <w:rFonts w:ascii="Wingdings" w:hAnsi="Wingdings" w:hint="default"/>
        <w:sz w:val="24"/>
      </w:rPr>
    </w:lvl>
    <w:lvl w:ilvl="2">
      <w:start w:val="1"/>
      <w:numFmt w:val="lowerLetter"/>
      <w:lvlText w:val="%1.%2)%3."/>
      <w:lvlJc w:val="left"/>
      <w:pPr>
        <w:tabs>
          <w:tab w:val="num" w:pos="720"/>
        </w:tabs>
        <w:ind w:left="720" w:hanging="720"/>
      </w:pPr>
      <w:rPr>
        <w:rFonts w:ascii="TimesNewRoman" w:hAnsi="TimesNewRoman" w:cs="TimesNewRoman" w:hint="default"/>
      </w:rPr>
    </w:lvl>
    <w:lvl w:ilvl="3">
      <w:start w:val="1"/>
      <w:numFmt w:val="decimal"/>
      <w:lvlText w:val="%1.%2)%3.%4."/>
      <w:lvlJc w:val="left"/>
      <w:pPr>
        <w:tabs>
          <w:tab w:val="num" w:pos="720"/>
        </w:tabs>
        <w:ind w:left="720" w:hanging="720"/>
      </w:pPr>
      <w:rPr>
        <w:rFonts w:ascii="TimesNewRoman" w:hAnsi="TimesNewRoman" w:cs="TimesNewRoman" w:hint="default"/>
      </w:rPr>
    </w:lvl>
    <w:lvl w:ilvl="4">
      <w:start w:val="1"/>
      <w:numFmt w:val="decimal"/>
      <w:lvlText w:val="%1.%2)%3.%4.%5."/>
      <w:lvlJc w:val="left"/>
      <w:pPr>
        <w:tabs>
          <w:tab w:val="num" w:pos="1080"/>
        </w:tabs>
        <w:ind w:left="1080" w:hanging="1080"/>
      </w:pPr>
      <w:rPr>
        <w:rFonts w:ascii="TimesNewRoman" w:hAnsi="TimesNewRoman" w:cs="TimesNewRoman" w:hint="default"/>
      </w:rPr>
    </w:lvl>
    <w:lvl w:ilvl="5">
      <w:start w:val="1"/>
      <w:numFmt w:val="decimal"/>
      <w:lvlText w:val="%1.%2)%3.%4.%5.%6."/>
      <w:lvlJc w:val="left"/>
      <w:pPr>
        <w:tabs>
          <w:tab w:val="num" w:pos="1080"/>
        </w:tabs>
        <w:ind w:left="1080" w:hanging="1080"/>
      </w:pPr>
      <w:rPr>
        <w:rFonts w:ascii="TimesNewRoman" w:hAnsi="TimesNewRoman" w:cs="TimesNewRoman" w:hint="default"/>
      </w:rPr>
    </w:lvl>
    <w:lvl w:ilvl="6">
      <w:start w:val="1"/>
      <w:numFmt w:val="decimal"/>
      <w:lvlText w:val="%1.%2)%3.%4.%5.%6.%7."/>
      <w:lvlJc w:val="left"/>
      <w:pPr>
        <w:tabs>
          <w:tab w:val="num" w:pos="1440"/>
        </w:tabs>
        <w:ind w:left="1440" w:hanging="1440"/>
      </w:pPr>
      <w:rPr>
        <w:rFonts w:ascii="TimesNewRoman" w:hAnsi="TimesNewRoman" w:cs="TimesNewRoman" w:hint="default"/>
      </w:rPr>
    </w:lvl>
    <w:lvl w:ilvl="7">
      <w:start w:val="1"/>
      <w:numFmt w:val="decimal"/>
      <w:lvlText w:val="%1.%2)%3.%4.%5.%6.%7.%8."/>
      <w:lvlJc w:val="left"/>
      <w:pPr>
        <w:tabs>
          <w:tab w:val="num" w:pos="1440"/>
        </w:tabs>
        <w:ind w:left="1440" w:hanging="1440"/>
      </w:pPr>
      <w:rPr>
        <w:rFonts w:ascii="TimesNewRoman" w:hAnsi="TimesNewRoman" w:cs="TimesNewRoman" w:hint="default"/>
      </w:rPr>
    </w:lvl>
    <w:lvl w:ilvl="8">
      <w:start w:val="1"/>
      <w:numFmt w:val="decimal"/>
      <w:lvlText w:val="%1.%2)%3.%4.%5.%6.%7.%8.%9."/>
      <w:lvlJc w:val="left"/>
      <w:pPr>
        <w:tabs>
          <w:tab w:val="num" w:pos="1800"/>
        </w:tabs>
        <w:ind w:left="1800" w:hanging="1800"/>
      </w:pPr>
      <w:rPr>
        <w:rFonts w:ascii="TimesNewRoman" w:hAnsi="TimesNewRoman" w:cs="TimesNewRoman" w:hint="default"/>
      </w:rPr>
    </w:lvl>
  </w:abstractNum>
  <w:abstractNum w:abstractNumId="2">
    <w:nsid w:val="0281476F"/>
    <w:multiLevelType w:val="hybridMultilevel"/>
    <w:tmpl w:val="793A4628"/>
    <w:lvl w:ilvl="0" w:tplc="F7620890">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nsid w:val="076B48B7"/>
    <w:multiLevelType w:val="multilevel"/>
    <w:tmpl w:val="3D008EE4"/>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b/>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3E07574A"/>
    <w:multiLevelType w:val="hybridMultilevel"/>
    <w:tmpl w:val="FBEAF364"/>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
    <w:nsid w:val="3E5629C8"/>
    <w:multiLevelType w:val="hybridMultilevel"/>
    <w:tmpl w:val="793A4628"/>
    <w:lvl w:ilvl="0" w:tplc="F7620890">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63BCBF54">
      <w:start w:val="1"/>
      <w:numFmt w:val="lowerLetter"/>
      <w:lvlText w:val="%4)"/>
      <w:lvlJc w:val="left"/>
      <w:pPr>
        <w:tabs>
          <w:tab w:val="num" w:pos="2520"/>
        </w:tabs>
        <w:ind w:left="2520" w:hanging="360"/>
      </w:pPr>
      <w:rPr>
        <w:rFonts w:cs="Times New Roman"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nsid w:val="4B123E26"/>
    <w:multiLevelType w:val="multilevel"/>
    <w:tmpl w:val="C9A8C8D0"/>
    <w:lvl w:ilvl="0">
      <w:start w:val="8"/>
      <w:numFmt w:val="decimal"/>
      <w:lvlText w:val="%1."/>
      <w:lvlJc w:val="left"/>
      <w:pPr>
        <w:ind w:left="360" w:hanging="360"/>
      </w:pPr>
      <w:rPr>
        <w:rFonts w:cs="Times New Roman" w:hint="default"/>
      </w:rPr>
    </w:lvl>
    <w:lvl w:ilvl="1">
      <w:start w:val="1"/>
      <w:numFmt w:val="decimal"/>
      <w:lvlText w:val="%1.%2."/>
      <w:lvlJc w:val="left"/>
      <w:pPr>
        <w:ind w:left="1425" w:hanging="360"/>
      </w:pPr>
      <w:rPr>
        <w:rFonts w:cs="Times New Roman" w:hint="default"/>
        <w:b/>
      </w:rPr>
    </w:lvl>
    <w:lvl w:ilvl="2">
      <w:start w:val="1"/>
      <w:numFmt w:val="decimal"/>
      <w:lvlText w:val="%1.%2.%3."/>
      <w:lvlJc w:val="left"/>
      <w:pPr>
        <w:ind w:left="2850" w:hanging="720"/>
      </w:pPr>
      <w:rPr>
        <w:rFonts w:cs="Times New Roman" w:hint="default"/>
      </w:rPr>
    </w:lvl>
    <w:lvl w:ilvl="3">
      <w:start w:val="1"/>
      <w:numFmt w:val="decimal"/>
      <w:lvlText w:val="%1.%2.%3.%4."/>
      <w:lvlJc w:val="left"/>
      <w:pPr>
        <w:ind w:left="3915" w:hanging="72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405" w:hanging="1080"/>
      </w:pPr>
      <w:rPr>
        <w:rFonts w:cs="Times New Roman" w:hint="default"/>
      </w:rPr>
    </w:lvl>
    <w:lvl w:ilvl="6">
      <w:start w:val="1"/>
      <w:numFmt w:val="decimal"/>
      <w:lvlText w:val="%1.%2.%3.%4.%5.%6.%7."/>
      <w:lvlJc w:val="left"/>
      <w:pPr>
        <w:ind w:left="7830" w:hanging="1440"/>
      </w:pPr>
      <w:rPr>
        <w:rFonts w:cs="Times New Roman" w:hint="default"/>
      </w:rPr>
    </w:lvl>
    <w:lvl w:ilvl="7">
      <w:start w:val="1"/>
      <w:numFmt w:val="decimal"/>
      <w:lvlText w:val="%1.%2.%3.%4.%5.%6.%7.%8."/>
      <w:lvlJc w:val="left"/>
      <w:pPr>
        <w:ind w:left="8895" w:hanging="1440"/>
      </w:pPr>
      <w:rPr>
        <w:rFonts w:cs="Times New Roman" w:hint="default"/>
      </w:rPr>
    </w:lvl>
    <w:lvl w:ilvl="8">
      <w:start w:val="1"/>
      <w:numFmt w:val="decimal"/>
      <w:lvlText w:val="%1.%2.%3.%4.%5.%6.%7.%8.%9."/>
      <w:lvlJc w:val="left"/>
      <w:pPr>
        <w:ind w:left="10320" w:hanging="1800"/>
      </w:pPr>
      <w:rPr>
        <w:rFonts w:cs="Times New Roman" w:hint="default"/>
      </w:rPr>
    </w:lvl>
  </w:abstractNum>
  <w:abstractNum w:abstractNumId="7">
    <w:nsid w:val="5ED27B07"/>
    <w:multiLevelType w:val="hybridMultilevel"/>
    <w:tmpl w:val="3558E12C"/>
    <w:lvl w:ilvl="0" w:tplc="3710E616">
      <w:start w:val="1"/>
      <w:numFmt w:val="bullet"/>
      <w:lvlText w:val=""/>
      <w:lvlJc w:val="left"/>
      <w:pPr>
        <w:tabs>
          <w:tab w:val="num" w:pos="360"/>
        </w:tabs>
        <w:ind w:left="36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A324B52"/>
    <w:multiLevelType w:val="hybridMultilevel"/>
    <w:tmpl w:val="B088DD90"/>
    <w:lvl w:ilvl="0" w:tplc="7F7E8C8E">
      <w:start w:val="14"/>
      <w:numFmt w:val="bullet"/>
      <w:lvlText w:val="-"/>
      <w:lvlJc w:val="left"/>
      <w:pPr>
        <w:ind w:left="1275" w:hanging="360"/>
      </w:pPr>
      <w:rPr>
        <w:rFonts w:ascii="Tahoma" w:eastAsia="Times New Roman" w:hAnsi="Tahoma" w:hint="default"/>
      </w:rPr>
    </w:lvl>
    <w:lvl w:ilvl="1" w:tplc="04100003" w:tentative="1">
      <w:start w:val="1"/>
      <w:numFmt w:val="bullet"/>
      <w:lvlText w:val="o"/>
      <w:lvlJc w:val="left"/>
      <w:pPr>
        <w:ind w:left="1995" w:hanging="360"/>
      </w:pPr>
      <w:rPr>
        <w:rFonts w:ascii="Courier New" w:hAnsi="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9">
    <w:nsid w:val="753F5250"/>
    <w:multiLevelType w:val="multilevel"/>
    <w:tmpl w:val="2E68CBCC"/>
    <w:lvl w:ilvl="0">
      <w:start w:val="7"/>
      <w:numFmt w:val="decimal"/>
      <w:lvlText w:val="%1."/>
      <w:lvlJc w:val="left"/>
      <w:pPr>
        <w:ind w:left="360" w:hanging="360"/>
      </w:pPr>
      <w:rPr>
        <w:rFonts w:cs="Times New Roman" w:hint="default"/>
      </w:rPr>
    </w:lvl>
    <w:lvl w:ilvl="1">
      <w:start w:val="1"/>
      <w:numFmt w:val="decimal"/>
      <w:lvlText w:val="%1.%2."/>
      <w:lvlJc w:val="left"/>
      <w:pPr>
        <w:ind w:left="915" w:hanging="360"/>
      </w:pPr>
      <w:rPr>
        <w:rFonts w:cs="Times New Roman" w:hint="default"/>
        <w:b/>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770" w:hanging="144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6240" w:hanging="1800"/>
      </w:pPr>
      <w:rPr>
        <w:rFonts w:cs="Times New Roman" w:hint="default"/>
      </w:rPr>
    </w:lvl>
  </w:abstractNum>
  <w:num w:numId="1">
    <w:abstractNumId w:val="5"/>
  </w:num>
  <w:num w:numId="2">
    <w:abstractNumId w:val="7"/>
  </w:num>
  <w:num w:numId="3">
    <w:abstractNumId w:val="4"/>
  </w:num>
  <w:num w:numId="4">
    <w:abstractNumId w:val="0"/>
  </w:num>
  <w:num w:numId="5">
    <w:abstractNumId w:val="9"/>
  </w:num>
  <w:num w:numId="6">
    <w:abstractNumId w:val="8"/>
  </w:num>
  <w:num w:numId="7">
    <w:abstractNumId w:val="3"/>
  </w:num>
  <w:num w:numId="8">
    <w:abstractNumId w:val="2"/>
  </w:num>
  <w:num w:numId="9">
    <w:abstractNumId w:val="6"/>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dit="forms" w:enforcement="1" w:cryptProviderType="rsaFull" w:cryptAlgorithmClass="hash" w:cryptAlgorithmType="typeAny" w:cryptAlgorithmSid="4" w:cryptSpinCount="100000" w:hash="L7Uq3ZrM8t2XAwLqpxx8/jE9pDk=" w:salt="WATSr7QVNbdJkBFsp96+Gw=="/>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F72"/>
    <w:rsid w:val="00010FFD"/>
    <w:rsid w:val="00012FC8"/>
    <w:rsid w:val="000212C3"/>
    <w:rsid w:val="00021495"/>
    <w:rsid w:val="00021D83"/>
    <w:rsid w:val="000248EC"/>
    <w:rsid w:val="00026C9E"/>
    <w:rsid w:val="00026CB3"/>
    <w:rsid w:val="00032395"/>
    <w:rsid w:val="00035EB3"/>
    <w:rsid w:val="0003707C"/>
    <w:rsid w:val="000374D2"/>
    <w:rsid w:val="0004285A"/>
    <w:rsid w:val="000436EF"/>
    <w:rsid w:val="00047637"/>
    <w:rsid w:val="00050A0D"/>
    <w:rsid w:val="00053FEB"/>
    <w:rsid w:val="00054844"/>
    <w:rsid w:val="00055145"/>
    <w:rsid w:val="000554AE"/>
    <w:rsid w:val="000569EF"/>
    <w:rsid w:val="00057E46"/>
    <w:rsid w:val="000645DD"/>
    <w:rsid w:val="00066CC2"/>
    <w:rsid w:val="000675E0"/>
    <w:rsid w:val="00071079"/>
    <w:rsid w:val="00074764"/>
    <w:rsid w:val="000843E3"/>
    <w:rsid w:val="000844BE"/>
    <w:rsid w:val="0009323A"/>
    <w:rsid w:val="00094BF9"/>
    <w:rsid w:val="000969EE"/>
    <w:rsid w:val="000974BA"/>
    <w:rsid w:val="000A3404"/>
    <w:rsid w:val="000A567F"/>
    <w:rsid w:val="000A64E4"/>
    <w:rsid w:val="000A6DBB"/>
    <w:rsid w:val="000A6F73"/>
    <w:rsid w:val="000B29F6"/>
    <w:rsid w:val="000B3387"/>
    <w:rsid w:val="000B3A5B"/>
    <w:rsid w:val="000B52F0"/>
    <w:rsid w:val="000B7231"/>
    <w:rsid w:val="000C1E6D"/>
    <w:rsid w:val="000C21A8"/>
    <w:rsid w:val="000C2DDC"/>
    <w:rsid w:val="000C36D8"/>
    <w:rsid w:val="000D05D3"/>
    <w:rsid w:val="000D13AE"/>
    <w:rsid w:val="000D27D6"/>
    <w:rsid w:val="000D293D"/>
    <w:rsid w:val="000D4878"/>
    <w:rsid w:val="000D4D8A"/>
    <w:rsid w:val="000D6A2F"/>
    <w:rsid w:val="000D6E1A"/>
    <w:rsid w:val="000E18A7"/>
    <w:rsid w:val="000E4200"/>
    <w:rsid w:val="000E43F8"/>
    <w:rsid w:val="000E459A"/>
    <w:rsid w:val="000E59DA"/>
    <w:rsid w:val="000E7732"/>
    <w:rsid w:val="000E7F59"/>
    <w:rsid w:val="000F003A"/>
    <w:rsid w:val="000F0582"/>
    <w:rsid w:val="000F0B70"/>
    <w:rsid w:val="000F1BBC"/>
    <w:rsid w:val="000F25DE"/>
    <w:rsid w:val="000F4A7D"/>
    <w:rsid w:val="000F5D36"/>
    <w:rsid w:val="000F7EFF"/>
    <w:rsid w:val="00100C65"/>
    <w:rsid w:val="001032AD"/>
    <w:rsid w:val="00103940"/>
    <w:rsid w:val="00106C91"/>
    <w:rsid w:val="00110573"/>
    <w:rsid w:val="00110FCF"/>
    <w:rsid w:val="0011233A"/>
    <w:rsid w:val="00112387"/>
    <w:rsid w:val="00113E8D"/>
    <w:rsid w:val="00115152"/>
    <w:rsid w:val="00121D35"/>
    <w:rsid w:val="001226E6"/>
    <w:rsid w:val="00124E24"/>
    <w:rsid w:val="00125315"/>
    <w:rsid w:val="00126249"/>
    <w:rsid w:val="00126CFE"/>
    <w:rsid w:val="00135895"/>
    <w:rsid w:val="0013724E"/>
    <w:rsid w:val="0014331E"/>
    <w:rsid w:val="00146F13"/>
    <w:rsid w:val="00162406"/>
    <w:rsid w:val="00163150"/>
    <w:rsid w:val="00164778"/>
    <w:rsid w:val="00165B63"/>
    <w:rsid w:val="001664E5"/>
    <w:rsid w:val="001765A2"/>
    <w:rsid w:val="00177F4A"/>
    <w:rsid w:val="00182826"/>
    <w:rsid w:val="00182F1A"/>
    <w:rsid w:val="00185724"/>
    <w:rsid w:val="00186126"/>
    <w:rsid w:val="0019345D"/>
    <w:rsid w:val="001A2788"/>
    <w:rsid w:val="001A4190"/>
    <w:rsid w:val="001A68C6"/>
    <w:rsid w:val="001A7257"/>
    <w:rsid w:val="001C1CAA"/>
    <w:rsid w:val="001C1DFA"/>
    <w:rsid w:val="001C7D0E"/>
    <w:rsid w:val="001D0188"/>
    <w:rsid w:val="001D3303"/>
    <w:rsid w:val="001D3EE0"/>
    <w:rsid w:val="001D4629"/>
    <w:rsid w:val="001D6AE2"/>
    <w:rsid w:val="001E0B29"/>
    <w:rsid w:val="001E427B"/>
    <w:rsid w:val="002012A3"/>
    <w:rsid w:val="00202FF1"/>
    <w:rsid w:val="00203777"/>
    <w:rsid w:val="002079DC"/>
    <w:rsid w:val="00210E4B"/>
    <w:rsid w:val="00214521"/>
    <w:rsid w:val="002161A6"/>
    <w:rsid w:val="00221ED3"/>
    <w:rsid w:val="00227227"/>
    <w:rsid w:val="00230E31"/>
    <w:rsid w:val="0023106C"/>
    <w:rsid w:val="002337FF"/>
    <w:rsid w:val="00235499"/>
    <w:rsid w:val="002360F7"/>
    <w:rsid w:val="00257C71"/>
    <w:rsid w:val="00263E47"/>
    <w:rsid w:val="00265ABC"/>
    <w:rsid w:val="002676A2"/>
    <w:rsid w:val="00272F85"/>
    <w:rsid w:val="0027350C"/>
    <w:rsid w:val="00273C77"/>
    <w:rsid w:val="00276D94"/>
    <w:rsid w:val="00277DE6"/>
    <w:rsid w:val="002803F4"/>
    <w:rsid w:val="00280F2D"/>
    <w:rsid w:val="00280F4F"/>
    <w:rsid w:val="00281D7C"/>
    <w:rsid w:val="002826AF"/>
    <w:rsid w:val="00282A49"/>
    <w:rsid w:val="00283024"/>
    <w:rsid w:val="00283925"/>
    <w:rsid w:val="00284D3C"/>
    <w:rsid w:val="00287085"/>
    <w:rsid w:val="00287347"/>
    <w:rsid w:val="00290ECD"/>
    <w:rsid w:val="0029117D"/>
    <w:rsid w:val="00291E14"/>
    <w:rsid w:val="00297C11"/>
    <w:rsid w:val="002A0D87"/>
    <w:rsid w:val="002A12C6"/>
    <w:rsid w:val="002A1A61"/>
    <w:rsid w:val="002A1B29"/>
    <w:rsid w:val="002A4C7B"/>
    <w:rsid w:val="002B2B8B"/>
    <w:rsid w:val="002B56BC"/>
    <w:rsid w:val="002D003D"/>
    <w:rsid w:val="002D0231"/>
    <w:rsid w:val="002D276F"/>
    <w:rsid w:val="002E381E"/>
    <w:rsid w:val="002E3972"/>
    <w:rsid w:val="002E4DC0"/>
    <w:rsid w:val="002E6942"/>
    <w:rsid w:val="002E7874"/>
    <w:rsid w:val="002F097C"/>
    <w:rsid w:val="002F61BB"/>
    <w:rsid w:val="002F68B2"/>
    <w:rsid w:val="002F7EA1"/>
    <w:rsid w:val="00300CAC"/>
    <w:rsid w:val="003012C9"/>
    <w:rsid w:val="00305DCE"/>
    <w:rsid w:val="00306B04"/>
    <w:rsid w:val="003142E7"/>
    <w:rsid w:val="00321758"/>
    <w:rsid w:val="00324991"/>
    <w:rsid w:val="00326D9C"/>
    <w:rsid w:val="003310B9"/>
    <w:rsid w:val="00332430"/>
    <w:rsid w:val="003328CA"/>
    <w:rsid w:val="003362D7"/>
    <w:rsid w:val="003372F1"/>
    <w:rsid w:val="0034102E"/>
    <w:rsid w:val="00345239"/>
    <w:rsid w:val="0034670A"/>
    <w:rsid w:val="00351EFF"/>
    <w:rsid w:val="0035438F"/>
    <w:rsid w:val="00357C27"/>
    <w:rsid w:val="00360455"/>
    <w:rsid w:val="00361328"/>
    <w:rsid w:val="00364BCB"/>
    <w:rsid w:val="00366432"/>
    <w:rsid w:val="00371C6F"/>
    <w:rsid w:val="003731E1"/>
    <w:rsid w:val="00373DC6"/>
    <w:rsid w:val="00373FF6"/>
    <w:rsid w:val="00375F9D"/>
    <w:rsid w:val="0037679E"/>
    <w:rsid w:val="003816BD"/>
    <w:rsid w:val="003819A6"/>
    <w:rsid w:val="00385ED1"/>
    <w:rsid w:val="00386DB0"/>
    <w:rsid w:val="003873C7"/>
    <w:rsid w:val="00390348"/>
    <w:rsid w:val="003953B3"/>
    <w:rsid w:val="00395AF0"/>
    <w:rsid w:val="003A06FD"/>
    <w:rsid w:val="003A28FD"/>
    <w:rsid w:val="003A30F0"/>
    <w:rsid w:val="003A4ED5"/>
    <w:rsid w:val="003A576C"/>
    <w:rsid w:val="003A5C20"/>
    <w:rsid w:val="003B6DFD"/>
    <w:rsid w:val="003C1FCB"/>
    <w:rsid w:val="003C41DC"/>
    <w:rsid w:val="003C44A5"/>
    <w:rsid w:val="003C6B7F"/>
    <w:rsid w:val="003C7025"/>
    <w:rsid w:val="003D070D"/>
    <w:rsid w:val="003D4315"/>
    <w:rsid w:val="003D4D0D"/>
    <w:rsid w:val="003E1BA5"/>
    <w:rsid w:val="003E29A8"/>
    <w:rsid w:val="003E5DAD"/>
    <w:rsid w:val="003F0A76"/>
    <w:rsid w:val="003F1C4D"/>
    <w:rsid w:val="003F2755"/>
    <w:rsid w:val="003F7743"/>
    <w:rsid w:val="00400313"/>
    <w:rsid w:val="0040100F"/>
    <w:rsid w:val="004010B9"/>
    <w:rsid w:val="00402234"/>
    <w:rsid w:val="004067CD"/>
    <w:rsid w:val="004131CD"/>
    <w:rsid w:val="00415229"/>
    <w:rsid w:val="004153AD"/>
    <w:rsid w:val="00423FBC"/>
    <w:rsid w:val="0042529D"/>
    <w:rsid w:val="00425F65"/>
    <w:rsid w:val="004305A9"/>
    <w:rsid w:val="004310F8"/>
    <w:rsid w:val="00434357"/>
    <w:rsid w:val="00437C6D"/>
    <w:rsid w:val="00437DC1"/>
    <w:rsid w:val="00443ED2"/>
    <w:rsid w:val="00445050"/>
    <w:rsid w:val="00445352"/>
    <w:rsid w:val="00445437"/>
    <w:rsid w:val="00446654"/>
    <w:rsid w:val="004502E4"/>
    <w:rsid w:val="00451360"/>
    <w:rsid w:val="00452BBC"/>
    <w:rsid w:val="00461871"/>
    <w:rsid w:val="0046347A"/>
    <w:rsid w:val="004647C6"/>
    <w:rsid w:val="00465B02"/>
    <w:rsid w:val="00466604"/>
    <w:rsid w:val="004729FD"/>
    <w:rsid w:val="004753F9"/>
    <w:rsid w:val="004821D7"/>
    <w:rsid w:val="00492105"/>
    <w:rsid w:val="004958F1"/>
    <w:rsid w:val="00496E81"/>
    <w:rsid w:val="00497E69"/>
    <w:rsid w:val="004A0160"/>
    <w:rsid w:val="004A562E"/>
    <w:rsid w:val="004A6B80"/>
    <w:rsid w:val="004A6E25"/>
    <w:rsid w:val="004A6FAF"/>
    <w:rsid w:val="004A7383"/>
    <w:rsid w:val="004B12DD"/>
    <w:rsid w:val="004B4C65"/>
    <w:rsid w:val="004B70ED"/>
    <w:rsid w:val="004B7EE4"/>
    <w:rsid w:val="004C09BC"/>
    <w:rsid w:val="004C244A"/>
    <w:rsid w:val="004C3859"/>
    <w:rsid w:val="004C3B3D"/>
    <w:rsid w:val="004C5974"/>
    <w:rsid w:val="004D0434"/>
    <w:rsid w:val="004D1A96"/>
    <w:rsid w:val="004D60CF"/>
    <w:rsid w:val="004D6538"/>
    <w:rsid w:val="004D6FD4"/>
    <w:rsid w:val="004E11CF"/>
    <w:rsid w:val="004E2B4F"/>
    <w:rsid w:val="004E2E62"/>
    <w:rsid w:val="004E3E75"/>
    <w:rsid w:val="004E5CCC"/>
    <w:rsid w:val="004F2E73"/>
    <w:rsid w:val="004F2F4D"/>
    <w:rsid w:val="004F3343"/>
    <w:rsid w:val="004F5C09"/>
    <w:rsid w:val="004F60E2"/>
    <w:rsid w:val="005036E4"/>
    <w:rsid w:val="00511131"/>
    <w:rsid w:val="005123EE"/>
    <w:rsid w:val="00512B31"/>
    <w:rsid w:val="005156AA"/>
    <w:rsid w:val="00520DEF"/>
    <w:rsid w:val="005212D9"/>
    <w:rsid w:val="00522312"/>
    <w:rsid w:val="005233C1"/>
    <w:rsid w:val="00524CB3"/>
    <w:rsid w:val="00527B9E"/>
    <w:rsid w:val="005307F1"/>
    <w:rsid w:val="00530ACF"/>
    <w:rsid w:val="00530F13"/>
    <w:rsid w:val="00533FDF"/>
    <w:rsid w:val="005354D9"/>
    <w:rsid w:val="00535C4E"/>
    <w:rsid w:val="00536090"/>
    <w:rsid w:val="00536E45"/>
    <w:rsid w:val="005419E6"/>
    <w:rsid w:val="005428B6"/>
    <w:rsid w:val="00543C38"/>
    <w:rsid w:val="00544674"/>
    <w:rsid w:val="005449CB"/>
    <w:rsid w:val="00546D13"/>
    <w:rsid w:val="00550663"/>
    <w:rsid w:val="005509E4"/>
    <w:rsid w:val="00556140"/>
    <w:rsid w:val="00556720"/>
    <w:rsid w:val="00556A23"/>
    <w:rsid w:val="005627D2"/>
    <w:rsid w:val="0056510A"/>
    <w:rsid w:val="00566B52"/>
    <w:rsid w:val="00573B9F"/>
    <w:rsid w:val="00573E0C"/>
    <w:rsid w:val="00575721"/>
    <w:rsid w:val="00576E4E"/>
    <w:rsid w:val="00581EE0"/>
    <w:rsid w:val="005833DB"/>
    <w:rsid w:val="00583B44"/>
    <w:rsid w:val="0059174E"/>
    <w:rsid w:val="00593897"/>
    <w:rsid w:val="00596CF4"/>
    <w:rsid w:val="005A1792"/>
    <w:rsid w:val="005A42CC"/>
    <w:rsid w:val="005A5DFF"/>
    <w:rsid w:val="005B0D3E"/>
    <w:rsid w:val="005B4EFE"/>
    <w:rsid w:val="005B5D72"/>
    <w:rsid w:val="005B6F21"/>
    <w:rsid w:val="005C0867"/>
    <w:rsid w:val="005C2091"/>
    <w:rsid w:val="005C36ED"/>
    <w:rsid w:val="005D2B12"/>
    <w:rsid w:val="005D37E4"/>
    <w:rsid w:val="005D3C45"/>
    <w:rsid w:val="005D5B55"/>
    <w:rsid w:val="005D6882"/>
    <w:rsid w:val="005E27CE"/>
    <w:rsid w:val="005E38E0"/>
    <w:rsid w:val="005E50BD"/>
    <w:rsid w:val="005E66B0"/>
    <w:rsid w:val="005F1D6E"/>
    <w:rsid w:val="006039A3"/>
    <w:rsid w:val="006046C6"/>
    <w:rsid w:val="00605AC4"/>
    <w:rsid w:val="00611C73"/>
    <w:rsid w:val="00614762"/>
    <w:rsid w:val="00622F72"/>
    <w:rsid w:val="00623D22"/>
    <w:rsid w:val="006247DD"/>
    <w:rsid w:val="00625D37"/>
    <w:rsid w:val="00631511"/>
    <w:rsid w:val="006320D6"/>
    <w:rsid w:val="00640F57"/>
    <w:rsid w:val="00642057"/>
    <w:rsid w:val="0064228D"/>
    <w:rsid w:val="00644741"/>
    <w:rsid w:val="00644BB9"/>
    <w:rsid w:val="00645515"/>
    <w:rsid w:val="006506D0"/>
    <w:rsid w:val="006525CC"/>
    <w:rsid w:val="0065344A"/>
    <w:rsid w:val="00654A51"/>
    <w:rsid w:val="00656980"/>
    <w:rsid w:val="00656ABC"/>
    <w:rsid w:val="00656B02"/>
    <w:rsid w:val="006601A8"/>
    <w:rsid w:val="00662912"/>
    <w:rsid w:val="00665990"/>
    <w:rsid w:val="00673B4E"/>
    <w:rsid w:val="00675B5C"/>
    <w:rsid w:val="006762BD"/>
    <w:rsid w:val="00677F9B"/>
    <w:rsid w:val="006865DB"/>
    <w:rsid w:val="0068708B"/>
    <w:rsid w:val="00687E84"/>
    <w:rsid w:val="0069119B"/>
    <w:rsid w:val="00692787"/>
    <w:rsid w:val="006936A5"/>
    <w:rsid w:val="00693DC4"/>
    <w:rsid w:val="00694D0E"/>
    <w:rsid w:val="00695F21"/>
    <w:rsid w:val="006A3D78"/>
    <w:rsid w:val="006A5EB3"/>
    <w:rsid w:val="006B082D"/>
    <w:rsid w:val="006B2392"/>
    <w:rsid w:val="006B2D6F"/>
    <w:rsid w:val="006B3147"/>
    <w:rsid w:val="006B33DD"/>
    <w:rsid w:val="006B6F04"/>
    <w:rsid w:val="006C0187"/>
    <w:rsid w:val="006C1917"/>
    <w:rsid w:val="006C2D06"/>
    <w:rsid w:val="006C6463"/>
    <w:rsid w:val="006C6620"/>
    <w:rsid w:val="006C7880"/>
    <w:rsid w:val="006C7DD2"/>
    <w:rsid w:val="006D0049"/>
    <w:rsid w:val="006D0D27"/>
    <w:rsid w:val="006D357D"/>
    <w:rsid w:val="006D5ADE"/>
    <w:rsid w:val="006D604B"/>
    <w:rsid w:val="006D6223"/>
    <w:rsid w:val="006E7CF2"/>
    <w:rsid w:val="006F1EEE"/>
    <w:rsid w:val="006F3DBD"/>
    <w:rsid w:val="006F5DDA"/>
    <w:rsid w:val="006F6212"/>
    <w:rsid w:val="006F6B6D"/>
    <w:rsid w:val="00700626"/>
    <w:rsid w:val="0070214B"/>
    <w:rsid w:val="007047D4"/>
    <w:rsid w:val="007068C1"/>
    <w:rsid w:val="00714E58"/>
    <w:rsid w:val="007157CF"/>
    <w:rsid w:val="00715BDB"/>
    <w:rsid w:val="00716814"/>
    <w:rsid w:val="00717BE1"/>
    <w:rsid w:val="007218E0"/>
    <w:rsid w:val="00722DBB"/>
    <w:rsid w:val="00723DDA"/>
    <w:rsid w:val="00725F72"/>
    <w:rsid w:val="00726476"/>
    <w:rsid w:val="0073129E"/>
    <w:rsid w:val="00733F40"/>
    <w:rsid w:val="00741375"/>
    <w:rsid w:val="00741471"/>
    <w:rsid w:val="0074638C"/>
    <w:rsid w:val="007509CD"/>
    <w:rsid w:val="00757AB7"/>
    <w:rsid w:val="00762F26"/>
    <w:rsid w:val="00764F8A"/>
    <w:rsid w:val="0076535D"/>
    <w:rsid w:val="00765578"/>
    <w:rsid w:val="0076645B"/>
    <w:rsid w:val="00767634"/>
    <w:rsid w:val="00767E7D"/>
    <w:rsid w:val="007707D3"/>
    <w:rsid w:val="00772E8B"/>
    <w:rsid w:val="00776A19"/>
    <w:rsid w:val="00780C9B"/>
    <w:rsid w:val="00781815"/>
    <w:rsid w:val="007832B6"/>
    <w:rsid w:val="0078371D"/>
    <w:rsid w:val="007942F4"/>
    <w:rsid w:val="007961F1"/>
    <w:rsid w:val="007A3751"/>
    <w:rsid w:val="007A78D8"/>
    <w:rsid w:val="007B1F0C"/>
    <w:rsid w:val="007B339D"/>
    <w:rsid w:val="007B790E"/>
    <w:rsid w:val="007C0529"/>
    <w:rsid w:val="007C3C94"/>
    <w:rsid w:val="007D442B"/>
    <w:rsid w:val="007D64FD"/>
    <w:rsid w:val="007E2DF1"/>
    <w:rsid w:val="007E65FD"/>
    <w:rsid w:val="007E7155"/>
    <w:rsid w:val="007F3BE1"/>
    <w:rsid w:val="007F4ABD"/>
    <w:rsid w:val="00800A87"/>
    <w:rsid w:val="00800F93"/>
    <w:rsid w:val="008010AC"/>
    <w:rsid w:val="00802389"/>
    <w:rsid w:val="00810E7F"/>
    <w:rsid w:val="0081562F"/>
    <w:rsid w:val="00815772"/>
    <w:rsid w:val="00824160"/>
    <w:rsid w:val="008257AD"/>
    <w:rsid w:val="00830804"/>
    <w:rsid w:val="008328C1"/>
    <w:rsid w:val="00835783"/>
    <w:rsid w:val="008362AB"/>
    <w:rsid w:val="00836D5D"/>
    <w:rsid w:val="00845DA5"/>
    <w:rsid w:val="00850209"/>
    <w:rsid w:val="00850CD6"/>
    <w:rsid w:val="00855968"/>
    <w:rsid w:val="00855A6B"/>
    <w:rsid w:val="00861B05"/>
    <w:rsid w:val="00867230"/>
    <w:rsid w:val="0087211B"/>
    <w:rsid w:val="0087672A"/>
    <w:rsid w:val="00877C01"/>
    <w:rsid w:val="00880A55"/>
    <w:rsid w:val="00891334"/>
    <w:rsid w:val="00897BBE"/>
    <w:rsid w:val="008A0E41"/>
    <w:rsid w:val="008B18C5"/>
    <w:rsid w:val="008B46C2"/>
    <w:rsid w:val="008B6A68"/>
    <w:rsid w:val="008B6C15"/>
    <w:rsid w:val="008B792B"/>
    <w:rsid w:val="008C2AA5"/>
    <w:rsid w:val="008C3A1B"/>
    <w:rsid w:val="008D030E"/>
    <w:rsid w:val="008D1415"/>
    <w:rsid w:val="008D3799"/>
    <w:rsid w:val="008D3E5B"/>
    <w:rsid w:val="008E01A1"/>
    <w:rsid w:val="008E16CC"/>
    <w:rsid w:val="008E3C2B"/>
    <w:rsid w:val="008E523F"/>
    <w:rsid w:val="008E578D"/>
    <w:rsid w:val="008E616B"/>
    <w:rsid w:val="008E623F"/>
    <w:rsid w:val="008E756E"/>
    <w:rsid w:val="008F4B05"/>
    <w:rsid w:val="00900657"/>
    <w:rsid w:val="0090163B"/>
    <w:rsid w:val="00911DDF"/>
    <w:rsid w:val="0092154C"/>
    <w:rsid w:val="00923D8E"/>
    <w:rsid w:val="009240AA"/>
    <w:rsid w:val="009253C7"/>
    <w:rsid w:val="00925760"/>
    <w:rsid w:val="00930D01"/>
    <w:rsid w:val="00931598"/>
    <w:rsid w:val="00931717"/>
    <w:rsid w:val="00931E48"/>
    <w:rsid w:val="009336C1"/>
    <w:rsid w:val="0093457C"/>
    <w:rsid w:val="00936D8F"/>
    <w:rsid w:val="009415AB"/>
    <w:rsid w:val="009448C9"/>
    <w:rsid w:val="00944E70"/>
    <w:rsid w:val="00945AEC"/>
    <w:rsid w:val="00945FA9"/>
    <w:rsid w:val="00946351"/>
    <w:rsid w:val="0094686A"/>
    <w:rsid w:val="009472A3"/>
    <w:rsid w:val="0095071F"/>
    <w:rsid w:val="00950DA7"/>
    <w:rsid w:val="009530D6"/>
    <w:rsid w:val="00953F7B"/>
    <w:rsid w:val="00956388"/>
    <w:rsid w:val="00957E1A"/>
    <w:rsid w:val="00957E1C"/>
    <w:rsid w:val="00962DF9"/>
    <w:rsid w:val="009653B4"/>
    <w:rsid w:val="00974F7A"/>
    <w:rsid w:val="00977E24"/>
    <w:rsid w:val="009813D2"/>
    <w:rsid w:val="00981AE2"/>
    <w:rsid w:val="0098253C"/>
    <w:rsid w:val="009862A9"/>
    <w:rsid w:val="009973C5"/>
    <w:rsid w:val="009A0BEF"/>
    <w:rsid w:val="009A117A"/>
    <w:rsid w:val="009A5474"/>
    <w:rsid w:val="009A6457"/>
    <w:rsid w:val="009A7436"/>
    <w:rsid w:val="009B1291"/>
    <w:rsid w:val="009B1634"/>
    <w:rsid w:val="009B3665"/>
    <w:rsid w:val="009B4356"/>
    <w:rsid w:val="009B7493"/>
    <w:rsid w:val="009C2645"/>
    <w:rsid w:val="009C2A94"/>
    <w:rsid w:val="009C4719"/>
    <w:rsid w:val="009C4EE0"/>
    <w:rsid w:val="009C5318"/>
    <w:rsid w:val="009D1157"/>
    <w:rsid w:val="009D18AF"/>
    <w:rsid w:val="009D425F"/>
    <w:rsid w:val="009D4390"/>
    <w:rsid w:val="009E4D8F"/>
    <w:rsid w:val="009F2D7B"/>
    <w:rsid w:val="009F59F5"/>
    <w:rsid w:val="00A012E4"/>
    <w:rsid w:val="00A0357B"/>
    <w:rsid w:val="00A04E0B"/>
    <w:rsid w:val="00A054AF"/>
    <w:rsid w:val="00A058FD"/>
    <w:rsid w:val="00A05DF8"/>
    <w:rsid w:val="00A062BC"/>
    <w:rsid w:val="00A102FB"/>
    <w:rsid w:val="00A1504F"/>
    <w:rsid w:val="00A2079C"/>
    <w:rsid w:val="00A217A1"/>
    <w:rsid w:val="00A25554"/>
    <w:rsid w:val="00A25AC9"/>
    <w:rsid w:val="00A300F1"/>
    <w:rsid w:val="00A30946"/>
    <w:rsid w:val="00A35061"/>
    <w:rsid w:val="00A35B1B"/>
    <w:rsid w:val="00A37597"/>
    <w:rsid w:val="00A37C20"/>
    <w:rsid w:val="00A37D89"/>
    <w:rsid w:val="00A4113C"/>
    <w:rsid w:val="00A42879"/>
    <w:rsid w:val="00A55080"/>
    <w:rsid w:val="00A57D31"/>
    <w:rsid w:val="00A6104B"/>
    <w:rsid w:val="00A61729"/>
    <w:rsid w:val="00A71955"/>
    <w:rsid w:val="00A72EC9"/>
    <w:rsid w:val="00A751AD"/>
    <w:rsid w:val="00A7594D"/>
    <w:rsid w:val="00A82CF5"/>
    <w:rsid w:val="00A85322"/>
    <w:rsid w:val="00A872D5"/>
    <w:rsid w:val="00A95A3F"/>
    <w:rsid w:val="00A95E1D"/>
    <w:rsid w:val="00A9663B"/>
    <w:rsid w:val="00A977BD"/>
    <w:rsid w:val="00AA22CC"/>
    <w:rsid w:val="00AA51EA"/>
    <w:rsid w:val="00AA533E"/>
    <w:rsid w:val="00AA78C2"/>
    <w:rsid w:val="00AB0097"/>
    <w:rsid w:val="00AB2220"/>
    <w:rsid w:val="00AB535C"/>
    <w:rsid w:val="00AB5853"/>
    <w:rsid w:val="00AB5B03"/>
    <w:rsid w:val="00AB5F60"/>
    <w:rsid w:val="00AB5FB3"/>
    <w:rsid w:val="00AB6DE7"/>
    <w:rsid w:val="00AC263C"/>
    <w:rsid w:val="00AC2C35"/>
    <w:rsid w:val="00AC37ED"/>
    <w:rsid w:val="00AC4208"/>
    <w:rsid w:val="00AC5CF7"/>
    <w:rsid w:val="00AC709F"/>
    <w:rsid w:val="00AC7BD4"/>
    <w:rsid w:val="00AD5105"/>
    <w:rsid w:val="00AD5930"/>
    <w:rsid w:val="00AD662A"/>
    <w:rsid w:val="00AD7B05"/>
    <w:rsid w:val="00AE09C4"/>
    <w:rsid w:val="00AE2639"/>
    <w:rsid w:val="00AE2F42"/>
    <w:rsid w:val="00AE48AE"/>
    <w:rsid w:val="00AE78C0"/>
    <w:rsid w:val="00AF0F90"/>
    <w:rsid w:val="00B005BE"/>
    <w:rsid w:val="00B02E15"/>
    <w:rsid w:val="00B0459D"/>
    <w:rsid w:val="00B04A8E"/>
    <w:rsid w:val="00B142C3"/>
    <w:rsid w:val="00B14CC7"/>
    <w:rsid w:val="00B16992"/>
    <w:rsid w:val="00B22A52"/>
    <w:rsid w:val="00B23FB8"/>
    <w:rsid w:val="00B25DFA"/>
    <w:rsid w:val="00B30EDA"/>
    <w:rsid w:val="00B30F21"/>
    <w:rsid w:val="00B32EA6"/>
    <w:rsid w:val="00B34273"/>
    <w:rsid w:val="00B41718"/>
    <w:rsid w:val="00B41AE5"/>
    <w:rsid w:val="00B4283A"/>
    <w:rsid w:val="00B42EAF"/>
    <w:rsid w:val="00B459BB"/>
    <w:rsid w:val="00B46C13"/>
    <w:rsid w:val="00B55ECC"/>
    <w:rsid w:val="00B60E88"/>
    <w:rsid w:val="00B62AD6"/>
    <w:rsid w:val="00B6555E"/>
    <w:rsid w:val="00B67D3C"/>
    <w:rsid w:val="00B702E1"/>
    <w:rsid w:val="00B712CF"/>
    <w:rsid w:val="00B7795F"/>
    <w:rsid w:val="00B80E00"/>
    <w:rsid w:val="00B82414"/>
    <w:rsid w:val="00B83F77"/>
    <w:rsid w:val="00B911B2"/>
    <w:rsid w:val="00B92E9F"/>
    <w:rsid w:val="00BA1669"/>
    <w:rsid w:val="00BA49B7"/>
    <w:rsid w:val="00BA77B9"/>
    <w:rsid w:val="00BC077F"/>
    <w:rsid w:val="00BC3AE6"/>
    <w:rsid w:val="00BC45B8"/>
    <w:rsid w:val="00BD14AC"/>
    <w:rsid w:val="00BD4E48"/>
    <w:rsid w:val="00BE1028"/>
    <w:rsid w:val="00BE3297"/>
    <w:rsid w:val="00BE6E81"/>
    <w:rsid w:val="00BE76AE"/>
    <w:rsid w:val="00BF0192"/>
    <w:rsid w:val="00BF326C"/>
    <w:rsid w:val="00BF58C9"/>
    <w:rsid w:val="00BF5F12"/>
    <w:rsid w:val="00BF69C0"/>
    <w:rsid w:val="00BF7B70"/>
    <w:rsid w:val="00C018C4"/>
    <w:rsid w:val="00C028B5"/>
    <w:rsid w:val="00C0350E"/>
    <w:rsid w:val="00C0508D"/>
    <w:rsid w:val="00C06BE4"/>
    <w:rsid w:val="00C06D7E"/>
    <w:rsid w:val="00C11485"/>
    <w:rsid w:val="00C15998"/>
    <w:rsid w:val="00C15D83"/>
    <w:rsid w:val="00C16274"/>
    <w:rsid w:val="00C213EC"/>
    <w:rsid w:val="00C216C8"/>
    <w:rsid w:val="00C22824"/>
    <w:rsid w:val="00C22EA8"/>
    <w:rsid w:val="00C242A9"/>
    <w:rsid w:val="00C265AB"/>
    <w:rsid w:val="00C31187"/>
    <w:rsid w:val="00C34156"/>
    <w:rsid w:val="00C34494"/>
    <w:rsid w:val="00C3501E"/>
    <w:rsid w:val="00C37C70"/>
    <w:rsid w:val="00C42953"/>
    <w:rsid w:val="00C42980"/>
    <w:rsid w:val="00C43891"/>
    <w:rsid w:val="00C52497"/>
    <w:rsid w:val="00C54790"/>
    <w:rsid w:val="00C55D00"/>
    <w:rsid w:val="00C60F92"/>
    <w:rsid w:val="00C63C47"/>
    <w:rsid w:val="00C643FC"/>
    <w:rsid w:val="00C7727D"/>
    <w:rsid w:val="00C81D87"/>
    <w:rsid w:val="00C83AAF"/>
    <w:rsid w:val="00C84C17"/>
    <w:rsid w:val="00C84F9A"/>
    <w:rsid w:val="00C86B44"/>
    <w:rsid w:val="00C87237"/>
    <w:rsid w:val="00C8795A"/>
    <w:rsid w:val="00C87A06"/>
    <w:rsid w:val="00C9001F"/>
    <w:rsid w:val="00C902E9"/>
    <w:rsid w:val="00C92417"/>
    <w:rsid w:val="00C95D98"/>
    <w:rsid w:val="00C97788"/>
    <w:rsid w:val="00CA06B6"/>
    <w:rsid w:val="00CA5469"/>
    <w:rsid w:val="00CA5FBA"/>
    <w:rsid w:val="00CB0675"/>
    <w:rsid w:val="00CB336E"/>
    <w:rsid w:val="00CB437F"/>
    <w:rsid w:val="00CC6687"/>
    <w:rsid w:val="00CC7512"/>
    <w:rsid w:val="00CD0628"/>
    <w:rsid w:val="00CD3258"/>
    <w:rsid w:val="00CD499F"/>
    <w:rsid w:val="00CD5EBA"/>
    <w:rsid w:val="00CD735E"/>
    <w:rsid w:val="00CE0295"/>
    <w:rsid w:val="00CE3B45"/>
    <w:rsid w:val="00CF4BD4"/>
    <w:rsid w:val="00CF4C02"/>
    <w:rsid w:val="00CF7CC6"/>
    <w:rsid w:val="00D027F0"/>
    <w:rsid w:val="00D05F35"/>
    <w:rsid w:val="00D11EAF"/>
    <w:rsid w:val="00D1573D"/>
    <w:rsid w:val="00D2155F"/>
    <w:rsid w:val="00D36014"/>
    <w:rsid w:val="00D3604C"/>
    <w:rsid w:val="00D40059"/>
    <w:rsid w:val="00D42546"/>
    <w:rsid w:val="00D45600"/>
    <w:rsid w:val="00D46132"/>
    <w:rsid w:val="00D461C7"/>
    <w:rsid w:val="00D51FFD"/>
    <w:rsid w:val="00D55999"/>
    <w:rsid w:val="00D56B60"/>
    <w:rsid w:val="00D56D18"/>
    <w:rsid w:val="00D61645"/>
    <w:rsid w:val="00D62E2C"/>
    <w:rsid w:val="00D639E7"/>
    <w:rsid w:val="00D67585"/>
    <w:rsid w:val="00D700D4"/>
    <w:rsid w:val="00D702C9"/>
    <w:rsid w:val="00D71612"/>
    <w:rsid w:val="00D7220A"/>
    <w:rsid w:val="00D72306"/>
    <w:rsid w:val="00D76C2E"/>
    <w:rsid w:val="00D829B3"/>
    <w:rsid w:val="00D833C4"/>
    <w:rsid w:val="00D87F8B"/>
    <w:rsid w:val="00D90621"/>
    <w:rsid w:val="00D93F31"/>
    <w:rsid w:val="00D96105"/>
    <w:rsid w:val="00DA19CC"/>
    <w:rsid w:val="00DA1B7B"/>
    <w:rsid w:val="00DA24BD"/>
    <w:rsid w:val="00DA30DF"/>
    <w:rsid w:val="00DA4EE6"/>
    <w:rsid w:val="00DA6C83"/>
    <w:rsid w:val="00DA7616"/>
    <w:rsid w:val="00DB0AB1"/>
    <w:rsid w:val="00DB35EB"/>
    <w:rsid w:val="00DB5994"/>
    <w:rsid w:val="00DC128C"/>
    <w:rsid w:val="00DC34D7"/>
    <w:rsid w:val="00DC3BA5"/>
    <w:rsid w:val="00DC50BC"/>
    <w:rsid w:val="00DC5BE7"/>
    <w:rsid w:val="00DD0056"/>
    <w:rsid w:val="00DD1338"/>
    <w:rsid w:val="00DD7A74"/>
    <w:rsid w:val="00DE111A"/>
    <w:rsid w:val="00DE3343"/>
    <w:rsid w:val="00DE3534"/>
    <w:rsid w:val="00DE7141"/>
    <w:rsid w:val="00DE7D02"/>
    <w:rsid w:val="00DF60E9"/>
    <w:rsid w:val="00E047D4"/>
    <w:rsid w:val="00E12445"/>
    <w:rsid w:val="00E1270A"/>
    <w:rsid w:val="00E14827"/>
    <w:rsid w:val="00E1686E"/>
    <w:rsid w:val="00E21D1C"/>
    <w:rsid w:val="00E228F4"/>
    <w:rsid w:val="00E24163"/>
    <w:rsid w:val="00E3069D"/>
    <w:rsid w:val="00E312A4"/>
    <w:rsid w:val="00E3338E"/>
    <w:rsid w:val="00E451D2"/>
    <w:rsid w:val="00E5594F"/>
    <w:rsid w:val="00E55A31"/>
    <w:rsid w:val="00E56DFB"/>
    <w:rsid w:val="00E57F1C"/>
    <w:rsid w:val="00E61605"/>
    <w:rsid w:val="00E63D3E"/>
    <w:rsid w:val="00E643B9"/>
    <w:rsid w:val="00E64935"/>
    <w:rsid w:val="00E67235"/>
    <w:rsid w:val="00E726DB"/>
    <w:rsid w:val="00E72F9A"/>
    <w:rsid w:val="00E75934"/>
    <w:rsid w:val="00E8155F"/>
    <w:rsid w:val="00E84155"/>
    <w:rsid w:val="00E84962"/>
    <w:rsid w:val="00E84E86"/>
    <w:rsid w:val="00E901AD"/>
    <w:rsid w:val="00E90388"/>
    <w:rsid w:val="00E93077"/>
    <w:rsid w:val="00E9477B"/>
    <w:rsid w:val="00E964B2"/>
    <w:rsid w:val="00E96CEA"/>
    <w:rsid w:val="00EA0520"/>
    <w:rsid w:val="00EA38E7"/>
    <w:rsid w:val="00EB146B"/>
    <w:rsid w:val="00EB3A20"/>
    <w:rsid w:val="00EB4293"/>
    <w:rsid w:val="00EC64F3"/>
    <w:rsid w:val="00EC65B2"/>
    <w:rsid w:val="00ED4E67"/>
    <w:rsid w:val="00ED5082"/>
    <w:rsid w:val="00ED6149"/>
    <w:rsid w:val="00ED61FD"/>
    <w:rsid w:val="00EE0084"/>
    <w:rsid w:val="00EE12FF"/>
    <w:rsid w:val="00EE284B"/>
    <w:rsid w:val="00EE3683"/>
    <w:rsid w:val="00EE69C5"/>
    <w:rsid w:val="00EF080C"/>
    <w:rsid w:val="00EF5CE9"/>
    <w:rsid w:val="00EF6D1B"/>
    <w:rsid w:val="00EF6E8E"/>
    <w:rsid w:val="00EF7A79"/>
    <w:rsid w:val="00F023F3"/>
    <w:rsid w:val="00F125F8"/>
    <w:rsid w:val="00F12C7E"/>
    <w:rsid w:val="00F148A6"/>
    <w:rsid w:val="00F21E86"/>
    <w:rsid w:val="00F253D3"/>
    <w:rsid w:val="00F255D7"/>
    <w:rsid w:val="00F25E77"/>
    <w:rsid w:val="00F26821"/>
    <w:rsid w:val="00F30D70"/>
    <w:rsid w:val="00F31981"/>
    <w:rsid w:val="00F32687"/>
    <w:rsid w:val="00F370F6"/>
    <w:rsid w:val="00F40FB6"/>
    <w:rsid w:val="00F41DEB"/>
    <w:rsid w:val="00F42982"/>
    <w:rsid w:val="00F439DD"/>
    <w:rsid w:val="00F43D48"/>
    <w:rsid w:val="00F4404F"/>
    <w:rsid w:val="00F44089"/>
    <w:rsid w:val="00F45D21"/>
    <w:rsid w:val="00F46F4D"/>
    <w:rsid w:val="00F50D6A"/>
    <w:rsid w:val="00F52804"/>
    <w:rsid w:val="00F55CBE"/>
    <w:rsid w:val="00F56526"/>
    <w:rsid w:val="00F57498"/>
    <w:rsid w:val="00F64E0C"/>
    <w:rsid w:val="00F733B1"/>
    <w:rsid w:val="00F805D9"/>
    <w:rsid w:val="00F8309A"/>
    <w:rsid w:val="00F830B5"/>
    <w:rsid w:val="00F83CD9"/>
    <w:rsid w:val="00F84B71"/>
    <w:rsid w:val="00F8685E"/>
    <w:rsid w:val="00F900A4"/>
    <w:rsid w:val="00F90CC0"/>
    <w:rsid w:val="00F90DB2"/>
    <w:rsid w:val="00F9128C"/>
    <w:rsid w:val="00F930A7"/>
    <w:rsid w:val="00FA034E"/>
    <w:rsid w:val="00FA0A0F"/>
    <w:rsid w:val="00FA496F"/>
    <w:rsid w:val="00FB5D87"/>
    <w:rsid w:val="00FB7BA4"/>
    <w:rsid w:val="00FC1DDD"/>
    <w:rsid w:val="00FC2D06"/>
    <w:rsid w:val="00FC37D5"/>
    <w:rsid w:val="00FC4C9D"/>
    <w:rsid w:val="00FD26F2"/>
    <w:rsid w:val="00FD4A14"/>
    <w:rsid w:val="00FD5BB2"/>
    <w:rsid w:val="00FD736A"/>
    <w:rsid w:val="00FE13E2"/>
    <w:rsid w:val="00FE3DAB"/>
    <w:rsid w:val="00FE4BB2"/>
    <w:rsid w:val="00FE5BBB"/>
    <w:rsid w:val="00FE65B4"/>
    <w:rsid w:val="00FF7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44A"/>
    <w:pPr>
      <w:spacing w:after="200" w:line="276" w:lineRule="auto"/>
    </w:pPr>
    <w:rPr>
      <w:sz w:val="22"/>
      <w:szCs w:val="22"/>
      <w:lang w:eastAsia="en-US"/>
    </w:rPr>
  </w:style>
  <w:style w:type="paragraph" w:styleId="Titolo1">
    <w:name w:val="heading 1"/>
    <w:basedOn w:val="Normale"/>
    <w:next w:val="Normale"/>
    <w:link w:val="Titolo1Carattere"/>
    <w:uiPriority w:val="99"/>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3">
    <w:name w:val="heading 3"/>
    <w:basedOn w:val="Normale"/>
    <w:next w:val="Normale"/>
    <w:link w:val="Titolo3Carattere"/>
    <w:uiPriority w:val="99"/>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6">
    <w:name w:val="heading 6"/>
    <w:basedOn w:val="Normale"/>
    <w:next w:val="Normale"/>
    <w:link w:val="Titolo6Carattere"/>
    <w:uiPriority w:val="99"/>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uiPriority w:val="99"/>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uiPriority w:val="99"/>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6104B"/>
    <w:rPr>
      <w:rFonts w:ascii="Univers 55" w:hAnsi="Univers 55" w:cs="Times New Roman"/>
      <w:b/>
      <w:kern w:val="28"/>
      <w:sz w:val="20"/>
      <w:szCs w:val="20"/>
      <w:lang w:eastAsia="it-IT"/>
    </w:rPr>
  </w:style>
  <w:style w:type="character" w:customStyle="1" w:styleId="Titolo3Carattere">
    <w:name w:val="Titolo 3 Carattere"/>
    <w:link w:val="Titolo3"/>
    <w:uiPriority w:val="99"/>
    <w:locked/>
    <w:rsid w:val="00A6104B"/>
    <w:rPr>
      <w:rFonts w:ascii="Arial" w:hAnsi="Arial" w:cs="Arial"/>
      <w:b/>
      <w:bCs/>
      <w:sz w:val="26"/>
      <w:szCs w:val="26"/>
      <w:lang w:eastAsia="it-IT"/>
    </w:rPr>
  </w:style>
  <w:style w:type="character" w:customStyle="1" w:styleId="Titolo6Carattere">
    <w:name w:val="Titolo 6 Carattere"/>
    <w:link w:val="Titolo6"/>
    <w:uiPriority w:val="99"/>
    <w:locked/>
    <w:rsid w:val="00A6104B"/>
    <w:rPr>
      <w:rFonts w:ascii="Times New Roman" w:hAnsi="Times New Roman" w:cs="Times New Roman"/>
      <w:b/>
      <w:bCs/>
      <w:lang w:eastAsia="it-IT"/>
    </w:rPr>
  </w:style>
  <w:style w:type="character" w:customStyle="1" w:styleId="Titolo7Carattere">
    <w:name w:val="Titolo 7 Carattere"/>
    <w:link w:val="Titolo7"/>
    <w:uiPriority w:val="99"/>
    <w:locked/>
    <w:rsid w:val="00A6104B"/>
    <w:rPr>
      <w:rFonts w:ascii="Times New Roman" w:hAnsi="Times New Roman" w:cs="Times New Roman"/>
      <w:sz w:val="24"/>
      <w:szCs w:val="24"/>
      <w:lang w:eastAsia="it-IT"/>
    </w:rPr>
  </w:style>
  <w:style w:type="character" w:customStyle="1" w:styleId="Titolo9Carattere">
    <w:name w:val="Titolo 9 Carattere"/>
    <w:link w:val="Titolo9"/>
    <w:uiPriority w:val="99"/>
    <w:locked/>
    <w:rsid w:val="00A6104B"/>
    <w:rPr>
      <w:rFonts w:ascii="Arial" w:hAnsi="Arial" w:cs="Arial"/>
      <w:lang w:eastAsia="it-IT"/>
    </w:rPr>
  </w:style>
  <w:style w:type="paragraph" w:styleId="Intestazione">
    <w:name w:val="header"/>
    <w:basedOn w:val="Normale"/>
    <w:link w:val="Intestazione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link w:val="Intestazione"/>
    <w:uiPriority w:val="99"/>
    <w:locked/>
    <w:rsid w:val="00A6104B"/>
    <w:rPr>
      <w:rFonts w:ascii="Univers 55"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link w:val="Pidipagina"/>
    <w:uiPriority w:val="99"/>
    <w:locked/>
    <w:rsid w:val="00A6104B"/>
    <w:rPr>
      <w:rFonts w:ascii="Univers 55" w:hAnsi="Univers 55" w:cs="Times New Roman"/>
      <w:sz w:val="20"/>
      <w:szCs w:val="20"/>
      <w:lang w:eastAsia="it-IT"/>
    </w:rPr>
  </w:style>
  <w:style w:type="paragraph" w:styleId="Rientrocorpodeltesto2">
    <w:name w:val="Body Text Indent 2"/>
    <w:basedOn w:val="Normale"/>
    <w:link w:val="Rientrocorpodeltesto2Carattere"/>
    <w:uiPriority w:val="99"/>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link w:val="Rientrocorpodeltesto2"/>
    <w:uiPriority w:val="99"/>
    <w:locked/>
    <w:rsid w:val="00A6104B"/>
    <w:rPr>
      <w:rFonts w:ascii="Univers 55" w:hAnsi="Univers 55" w:cs="Times New Roman"/>
      <w:sz w:val="20"/>
      <w:szCs w:val="20"/>
      <w:lang w:eastAsia="it-IT"/>
    </w:rPr>
  </w:style>
  <w:style w:type="paragraph" w:styleId="Corpodeltesto2">
    <w:name w:val="Body Text 2"/>
    <w:basedOn w:val="Normale"/>
    <w:link w:val="Corpodeltesto2Carattere"/>
    <w:uiPriority w:val="99"/>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link w:val="Corpodeltesto2"/>
    <w:uiPriority w:val="99"/>
    <w:locked/>
    <w:rsid w:val="00A6104B"/>
    <w:rPr>
      <w:rFonts w:ascii="Tahoma" w:hAnsi="Tahoma" w:cs="Times New Roman"/>
      <w:sz w:val="20"/>
      <w:szCs w:val="20"/>
      <w:lang w:eastAsia="it-IT"/>
    </w:rPr>
  </w:style>
  <w:style w:type="paragraph" w:styleId="Rientrocorpodeltesto">
    <w:name w:val="Body Text Indent"/>
    <w:basedOn w:val="Normale"/>
    <w:link w:val="RientrocorpodeltestoCarattere"/>
    <w:uiPriority w:val="99"/>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link w:val="Rientrocorpodeltesto"/>
    <w:uiPriority w:val="99"/>
    <w:locked/>
    <w:rsid w:val="00A6104B"/>
    <w:rPr>
      <w:rFonts w:ascii="Univers 55" w:hAnsi="Univers 55" w:cs="Times New Roman"/>
      <w:sz w:val="20"/>
      <w:szCs w:val="20"/>
      <w:lang w:eastAsia="it-IT"/>
    </w:rPr>
  </w:style>
  <w:style w:type="character" w:styleId="Collegamentoipertestuale">
    <w:name w:val="Hyperlink"/>
    <w:uiPriority w:val="99"/>
    <w:rsid w:val="00A6104B"/>
    <w:rPr>
      <w:rFonts w:cs="Times New Roman"/>
      <w:color w:val="0000FF"/>
      <w:u w:val="single"/>
    </w:rPr>
  </w:style>
  <w:style w:type="paragraph" w:styleId="Corpotesto">
    <w:name w:val="Body Text"/>
    <w:basedOn w:val="Normale"/>
    <w:link w:val="CorpotestoCarattere"/>
    <w:uiPriority w:val="99"/>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link w:val="Corpotesto"/>
    <w:uiPriority w:val="99"/>
    <w:locked/>
    <w:rsid w:val="00A6104B"/>
    <w:rPr>
      <w:rFonts w:ascii="Arial" w:hAnsi="Arial" w:cs="Times New Roman"/>
      <w:sz w:val="20"/>
      <w:szCs w:val="20"/>
      <w:lang w:eastAsia="it-IT"/>
    </w:rPr>
  </w:style>
  <w:style w:type="paragraph" w:styleId="Rientrocorpodeltesto3">
    <w:name w:val="Body Text Indent 3"/>
    <w:basedOn w:val="Normale"/>
    <w:link w:val="Rientrocorpodeltesto3Carattere"/>
    <w:uiPriority w:val="99"/>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link w:val="Rientrocorpodeltesto3"/>
    <w:uiPriority w:val="99"/>
    <w:locked/>
    <w:rsid w:val="00A6104B"/>
    <w:rPr>
      <w:rFonts w:ascii="Univers 55" w:hAnsi="Univers 55" w:cs="Times New Roman"/>
      <w:sz w:val="16"/>
      <w:szCs w:val="16"/>
      <w:lang w:eastAsia="it-IT"/>
    </w:rPr>
  </w:style>
  <w:style w:type="paragraph" w:styleId="Testonormale">
    <w:name w:val="Plain Text"/>
    <w:basedOn w:val="Normale"/>
    <w:link w:val="TestonormaleCarattere"/>
    <w:uiPriority w:val="99"/>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link w:val="Testonormale"/>
    <w:uiPriority w:val="99"/>
    <w:locked/>
    <w:rsid w:val="00A6104B"/>
    <w:rPr>
      <w:rFonts w:ascii="Courier New" w:hAnsi="Courier New" w:cs="Times New Roman"/>
      <w:sz w:val="20"/>
      <w:szCs w:val="20"/>
      <w:lang w:eastAsia="it-IT"/>
    </w:rPr>
  </w:style>
  <w:style w:type="paragraph" w:styleId="Titolo">
    <w:name w:val="Title"/>
    <w:basedOn w:val="Normale"/>
    <w:link w:val="TitoloCarattere"/>
    <w:uiPriority w:val="99"/>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link w:val="Titolo"/>
    <w:uiPriority w:val="99"/>
    <w:locked/>
    <w:rsid w:val="00A6104B"/>
    <w:rPr>
      <w:rFonts w:ascii="Lucida Sans Unicode" w:hAnsi="Lucida Sans Unicode" w:cs="Times New Roman"/>
      <w:b/>
      <w:bCs/>
      <w:sz w:val="20"/>
      <w:szCs w:val="20"/>
      <w:lang w:eastAsia="it-IT"/>
    </w:rPr>
  </w:style>
  <w:style w:type="paragraph" w:customStyle="1" w:styleId="Testopredefinito">
    <w:name w:val="Testo predefinito"/>
    <w:basedOn w:val="Normale"/>
    <w:uiPriority w:val="99"/>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uiPriority w:val="99"/>
    <w:semiHidden/>
    <w:rsid w:val="00A6104B"/>
    <w:rPr>
      <w:rFonts w:ascii="Arial" w:hAnsi="Arial"/>
      <w:color w:val="auto"/>
      <w:sz w:val="20"/>
    </w:rPr>
  </w:style>
  <w:style w:type="paragraph" w:customStyle="1" w:styleId="NORMALEGIUSTIFICATO">
    <w:name w:val="NORMALE GIUSTIFICATO"/>
    <w:uiPriority w:val="99"/>
    <w:rsid w:val="00A6104B"/>
    <w:pPr>
      <w:spacing w:before="240" w:line="240" w:lineRule="exact"/>
      <w:jc w:val="both"/>
    </w:pPr>
    <w:rPr>
      <w:rFonts w:ascii="Times New Roman" w:eastAsia="Times New Roman" w:hAnsi="Times New Roman"/>
      <w:sz w:val="24"/>
    </w:rPr>
  </w:style>
  <w:style w:type="paragraph" w:styleId="Testofumetto">
    <w:name w:val="Balloon Text"/>
    <w:basedOn w:val="Normale"/>
    <w:link w:val="TestofumettoCarattere"/>
    <w:uiPriority w:val="99"/>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link w:val="Testofumetto"/>
    <w:uiPriority w:val="99"/>
    <w:semiHidden/>
    <w:locked/>
    <w:rsid w:val="00A6104B"/>
    <w:rPr>
      <w:rFonts w:ascii="Tahoma" w:hAnsi="Tahoma" w:cs="Tahoma"/>
      <w:sz w:val="16"/>
      <w:szCs w:val="16"/>
      <w:lang w:eastAsia="it-IT"/>
    </w:rPr>
  </w:style>
  <w:style w:type="paragraph" w:styleId="Corpodeltesto3">
    <w:name w:val="Body Text 3"/>
    <w:basedOn w:val="Normale"/>
    <w:link w:val="Corpodeltesto3Carattere"/>
    <w:uiPriority w:val="99"/>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link w:val="Corpodeltesto3"/>
    <w:uiPriority w:val="99"/>
    <w:locked/>
    <w:rsid w:val="00A6104B"/>
    <w:rPr>
      <w:rFonts w:ascii="Univers 55" w:hAnsi="Univers 55" w:cs="Times New Roman"/>
      <w:sz w:val="16"/>
      <w:szCs w:val="16"/>
      <w:lang w:eastAsia="it-IT"/>
    </w:rPr>
  </w:style>
  <w:style w:type="paragraph" w:customStyle="1" w:styleId="Char">
    <w:name w:val="Char"/>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uiPriority w:val="99"/>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99"/>
    <w:qFormat/>
    <w:rsid w:val="00A6104B"/>
    <w:rPr>
      <w:rFonts w:cs="Times New Roman"/>
      <w:b/>
    </w:rPr>
  </w:style>
  <w:style w:type="paragraph" w:customStyle="1" w:styleId="aoSpecial">
    <w:name w:val="aoSpecial"/>
    <w:basedOn w:val="Normale"/>
    <w:uiPriority w:val="99"/>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uiPriority w:val="99"/>
    <w:rsid w:val="00A6104B"/>
    <w:rPr>
      <w:rFonts w:cs="Times New Roman"/>
    </w:rPr>
  </w:style>
  <w:style w:type="paragraph" w:customStyle="1" w:styleId="sche3">
    <w:name w:val="sche_3"/>
    <w:uiPriority w:val="99"/>
    <w:rsid w:val="00A6104B"/>
    <w:pPr>
      <w:widowControl w:val="0"/>
      <w:overflowPunct w:val="0"/>
      <w:autoSpaceDE w:val="0"/>
      <w:autoSpaceDN w:val="0"/>
      <w:adjustRightInd w:val="0"/>
      <w:jc w:val="both"/>
      <w:textAlignment w:val="baseline"/>
    </w:pPr>
    <w:rPr>
      <w:rFonts w:ascii="Times New Roman" w:eastAsia="Times New Roman" w:hAnsi="Times New Roman"/>
      <w:lang w:val="en-US"/>
    </w:rPr>
  </w:style>
  <w:style w:type="table" w:styleId="Grigliatabella">
    <w:name w:val="Table Grid"/>
    <w:basedOn w:val="Tabellanormale"/>
    <w:uiPriority w:val="99"/>
    <w:rsid w:val="00A610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link w:val="Mappadocumento"/>
    <w:uiPriority w:val="99"/>
    <w:semiHidden/>
    <w:locked/>
    <w:rsid w:val="00A6104B"/>
    <w:rPr>
      <w:rFonts w:ascii="Tahoma" w:hAnsi="Tahoma" w:cs="Tahoma"/>
      <w:sz w:val="20"/>
      <w:szCs w:val="20"/>
      <w:shd w:val="clear" w:color="auto" w:fill="000080"/>
      <w:lang w:eastAsia="it-IT"/>
    </w:rPr>
  </w:style>
  <w:style w:type="paragraph" w:styleId="Testonotaapidipagina">
    <w:name w:val="footnote text"/>
    <w:basedOn w:val="Normale"/>
    <w:link w:val="TestonotaapidipaginaCarattere"/>
    <w:uiPriority w:val="99"/>
    <w:semiHidden/>
    <w:rsid w:val="00A6104B"/>
    <w:pPr>
      <w:spacing w:after="0" w:line="240" w:lineRule="auto"/>
    </w:pPr>
    <w:rPr>
      <w:rFonts w:ascii="Univers 55" w:eastAsia="Times New Roman" w:hAnsi="Univers 55"/>
      <w:sz w:val="20"/>
      <w:szCs w:val="20"/>
    </w:rPr>
  </w:style>
  <w:style w:type="character" w:customStyle="1" w:styleId="TestonotaapidipaginaCarattere">
    <w:name w:val="Testo nota a piè di pagina Carattere"/>
    <w:link w:val="Testonotaapidipagina"/>
    <w:uiPriority w:val="99"/>
    <w:semiHidden/>
    <w:locked/>
    <w:rsid w:val="00A6104B"/>
    <w:rPr>
      <w:rFonts w:ascii="Univers 55" w:hAnsi="Univers 55" w:cs="Times New Roman"/>
      <w:sz w:val="20"/>
      <w:szCs w:val="20"/>
    </w:rPr>
  </w:style>
  <w:style w:type="character" w:styleId="Rimandonotaapidipagina">
    <w:name w:val="footnote reference"/>
    <w:uiPriority w:val="99"/>
    <w:semiHidden/>
    <w:rsid w:val="00A6104B"/>
    <w:rPr>
      <w:rFonts w:cs="Times New Roman"/>
      <w:vertAlign w:val="superscript"/>
    </w:rPr>
  </w:style>
  <w:style w:type="paragraph" w:customStyle="1" w:styleId="Char1">
    <w:name w:val="Char1"/>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uiPriority w:val="99"/>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uiPriority w:val="99"/>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uiPriority w:val="99"/>
    <w:rsid w:val="00A6104B"/>
    <w:pPr>
      <w:autoSpaceDE w:val="0"/>
      <w:autoSpaceDN w:val="0"/>
      <w:adjustRightInd w:val="0"/>
    </w:pPr>
    <w:rPr>
      <w:rFonts w:ascii="Tahoma" w:eastAsia="Times New Roman" w:hAnsi="Tahoma" w:cs="Tahoma"/>
      <w:color w:val="000000"/>
      <w:sz w:val="24"/>
      <w:szCs w:val="24"/>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CarattereCarattereCarattere1">
    <w:name w:val="Carattere Carattere Carattere Carattere1"/>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uiPriority w:val="99"/>
    <w:rsid w:val="00A6104B"/>
    <w:pPr>
      <w:widowControl w:val="0"/>
      <w:ind w:firstLine="851"/>
      <w:jc w:val="both"/>
    </w:pPr>
    <w:rPr>
      <w:rFonts w:ascii="Arial" w:hAnsi="Arial"/>
      <w:sz w:val="28"/>
    </w:rPr>
  </w:style>
  <w:style w:type="paragraph" w:styleId="Sommario1">
    <w:name w:val="toc 1"/>
    <w:basedOn w:val="Normale"/>
    <w:next w:val="Normale"/>
    <w:autoRedefine/>
    <w:uiPriority w:val="99"/>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uiPriority w:val="99"/>
    <w:rsid w:val="00A6104B"/>
    <w:rPr>
      <w:rFonts w:cs="Times New Roman"/>
      <w:sz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link w:val="Testocommento"/>
    <w:uiPriority w:val="99"/>
    <w:locked/>
    <w:rsid w:val="00A6104B"/>
    <w:rPr>
      <w:rFonts w:ascii="Univers 55" w:hAnsi="Univers 55"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A6104B"/>
    <w:rPr>
      <w:b/>
      <w:bCs/>
    </w:rPr>
  </w:style>
  <w:style w:type="character" w:customStyle="1" w:styleId="SoggettocommentoCarattere">
    <w:name w:val="Soggetto commento Carattere"/>
    <w:link w:val="Soggettocommento"/>
    <w:uiPriority w:val="99"/>
    <w:semiHidden/>
    <w:locked/>
    <w:rsid w:val="00A6104B"/>
    <w:rPr>
      <w:rFonts w:ascii="Univers 55" w:hAnsi="Univers 55" w:cs="Times New Roman"/>
      <w:b/>
      <w:bCs/>
      <w:sz w:val="20"/>
      <w:szCs w:val="20"/>
      <w:lang w:eastAsia="it-IT"/>
    </w:rPr>
  </w:style>
  <w:style w:type="paragraph" w:styleId="NormaleWeb">
    <w:name w:val="Normal (Web)"/>
    <w:basedOn w:val="Normale"/>
    <w:uiPriority w:val="99"/>
    <w:rsid w:val="00A6104B"/>
    <w:pPr>
      <w:spacing w:after="0" w:line="240" w:lineRule="auto"/>
    </w:pPr>
    <w:rPr>
      <w:rFonts w:ascii="Times New Roman" w:eastAsia="Times New Roman" w:hAnsi="Times New Roman"/>
      <w:sz w:val="24"/>
      <w:szCs w:val="24"/>
      <w:lang w:eastAsia="it-IT"/>
    </w:rPr>
  </w:style>
  <w:style w:type="character" w:styleId="Enfasicorsivo">
    <w:name w:val="Emphasis"/>
    <w:uiPriority w:val="99"/>
    <w:qFormat/>
    <w:rsid w:val="00A6104B"/>
    <w:rPr>
      <w:rFonts w:cs="Times New Roman"/>
      <w:i/>
    </w:rPr>
  </w:style>
  <w:style w:type="paragraph" w:customStyle="1" w:styleId="CarattereCarattereCarattereCarattereCarattere1Carattere">
    <w:name w:val="Carattere Carattere Carattere Carattere Carattere1 Carattere"/>
    <w:basedOn w:val="Normale"/>
    <w:uiPriority w:val="99"/>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uiPriority w:val="99"/>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1">
    <w:name w:val="Carattere Carattere Carattere Carattere Carattere Carattere Carattere1"/>
    <w:basedOn w:val="Normale"/>
    <w:uiPriority w:val="99"/>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uiPriority w:val="99"/>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uiPriority w:val="99"/>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rPr>
      <w:rFonts w:ascii="Univers 55" w:eastAsia="Times New Roman" w:hAnsi="Univers 55"/>
    </w:rPr>
  </w:style>
  <w:style w:type="paragraph" w:customStyle="1" w:styleId="1">
    <w:name w:val="1"/>
    <w:basedOn w:val="Normale"/>
    <w:uiPriority w:val="99"/>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uiPriority w:val="99"/>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link w:val="Testonotadichiusura"/>
    <w:uiPriority w:val="99"/>
    <w:locked/>
    <w:rsid w:val="00A6104B"/>
    <w:rPr>
      <w:rFonts w:ascii="Univers 55" w:hAnsi="Univers 55" w:cs="Times New Roman"/>
      <w:sz w:val="20"/>
      <w:szCs w:val="20"/>
      <w:lang w:eastAsia="it-IT"/>
    </w:rPr>
  </w:style>
  <w:style w:type="character" w:styleId="Rimandonotadichiusura">
    <w:name w:val="endnote reference"/>
    <w:uiPriority w:val="99"/>
    <w:rsid w:val="00A6104B"/>
    <w:rPr>
      <w:rFonts w:cs="Times New Roman"/>
      <w:vertAlign w:val="superscript"/>
    </w:rPr>
  </w:style>
  <w:style w:type="paragraph" w:customStyle="1" w:styleId="sche30">
    <w:name w:val="sche3"/>
    <w:basedOn w:val="Normale"/>
    <w:uiPriority w:val="99"/>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uiPriority w:val="99"/>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uiPriority w:val="99"/>
    <w:qFormat/>
    <w:rsid w:val="0092154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22243">
      <w:marLeft w:val="0"/>
      <w:marRight w:val="0"/>
      <w:marTop w:val="0"/>
      <w:marBottom w:val="0"/>
      <w:divBdr>
        <w:top w:val="none" w:sz="0" w:space="0" w:color="auto"/>
        <w:left w:val="none" w:sz="0" w:space="0" w:color="auto"/>
        <w:bottom w:val="none" w:sz="0" w:space="0" w:color="auto"/>
        <w:right w:val="none" w:sz="0" w:space="0" w:color="auto"/>
      </w:divBdr>
    </w:div>
    <w:div w:id="1476222244">
      <w:marLeft w:val="0"/>
      <w:marRight w:val="0"/>
      <w:marTop w:val="0"/>
      <w:marBottom w:val="0"/>
      <w:divBdr>
        <w:top w:val="none" w:sz="0" w:space="0" w:color="auto"/>
        <w:left w:val="none" w:sz="0" w:space="0" w:color="auto"/>
        <w:bottom w:val="none" w:sz="0" w:space="0" w:color="auto"/>
        <w:right w:val="none" w:sz="0" w:space="0" w:color="auto"/>
      </w:divBdr>
    </w:div>
    <w:div w:id="1476222245">
      <w:marLeft w:val="0"/>
      <w:marRight w:val="0"/>
      <w:marTop w:val="0"/>
      <w:marBottom w:val="0"/>
      <w:divBdr>
        <w:top w:val="none" w:sz="0" w:space="0" w:color="auto"/>
        <w:left w:val="none" w:sz="0" w:space="0" w:color="auto"/>
        <w:bottom w:val="none" w:sz="0" w:space="0" w:color="auto"/>
        <w:right w:val="none" w:sz="0" w:space="0" w:color="auto"/>
      </w:divBdr>
    </w:div>
    <w:div w:id="1476222246">
      <w:marLeft w:val="0"/>
      <w:marRight w:val="0"/>
      <w:marTop w:val="0"/>
      <w:marBottom w:val="0"/>
      <w:divBdr>
        <w:top w:val="none" w:sz="0" w:space="0" w:color="auto"/>
        <w:left w:val="none" w:sz="0" w:space="0" w:color="auto"/>
        <w:bottom w:val="none" w:sz="0" w:space="0" w:color="auto"/>
        <w:right w:val="none" w:sz="0" w:space="0" w:color="auto"/>
      </w:divBdr>
    </w:div>
    <w:div w:id="1476222247">
      <w:marLeft w:val="0"/>
      <w:marRight w:val="0"/>
      <w:marTop w:val="0"/>
      <w:marBottom w:val="0"/>
      <w:divBdr>
        <w:top w:val="none" w:sz="0" w:space="0" w:color="auto"/>
        <w:left w:val="none" w:sz="0" w:space="0" w:color="auto"/>
        <w:bottom w:val="none" w:sz="0" w:space="0" w:color="auto"/>
        <w:right w:val="none" w:sz="0" w:space="0" w:color="auto"/>
      </w:divBdr>
    </w:div>
    <w:div w:id="1476222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8</Pages>
  <Words>2371</Words>
  <Characters>13515</Characters>
  <Application>Microsoft Office Word</Application>
  <DocSecurity>0</DocSecurity>
  <Lines>112</Lines>
  <Paragraphs>31</Paragraphs>
  <ScaleCrop>false</ScaleCrop>
  <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Coppola Mario</dc:creator>
  <cp:keywords/>
  <dc:description/>
  <cp:lastModifiedBy>Ianniello Giusi</cp:lastModifiedBy>
  <cp:revision>33</cp:revision>
  <cp:lastPrinted>2014-06-04T14:17:00Z</cp:lastPrinted>
  <dcterms:created xsi:type="dcterms:W3CDTF">2015-06-03T14:15:00Z</dcterms:created>
  <dcterms:modified xsi:type="dcterms:W3CDTF">2017-02-03T07:47:00Z</dcterms:modified>
</cp:coreProperties>
</file>